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AE4" w:rsidRDefault="006B3AE4" w:rsidP="006B3AE4">
      <w:pPr>
        <w:pStyle w:val="Nagwek6"/>
        <w:tabs>
          <w:tab w:val="left" w:pos="3686"/>
        </w:tabs>
        <w:spacing w:before="100" w:beforeAutospacing="1" w:after="100" w:afterAutospacing="1"/>
        <w:ind w:left="0" w:firstLine="0"/>
        <w:rPr>
          <w:rFonts w:ascii="Book Antiqua" w:hAnsi="Book Antiqua"/>
          <w:b w:val="0"/>
          <w:sz w:val="22"/>
          <w:szCs w:val="22"/>
        </w:rPr>
      </w:pPr>
      <w:r w:rsidRPr="003516BF">
        <w:rPr>
          <w:rFonts w:ascii="Book Antiqua" w:hAnsi="Book Antiqua"/>
          <w:b w:val="0"/>
          <w:sz w:val="22"/>
          <w:szCs w:val="22"/>
        </w:rPr>
        <w:t xml:space="preserve">    </w:t>
      </w:r>
      <w:r>
        <w:rPr>
          <w:rFonts w:ascii="Book Antiqua" w:hAnsi="Book Antiqua"/>
          <w:b w:val="0"/>
          <w:sz w:val="22"/>
          <w:szCs w:val="22"/>
        </w:rPr>
        <w:tab/>
      </w:r>
      <w:r w:rsidRPr="003516BF">
        <w:rPr>
          <w:rFonts w:ascii="Book Antiqua" w:hAnsi="Book Antiqua"/>
          <w:b w:val="0"/>
          <w:sz w:val="22"/>
          <w:szCs w:val="22"/>
        </w:rPr>
        <w:t xml:space="preserve">  Tomaszów Mazowiecki, dnia </w:t>
      </w:r>
      <w:r w:rsidR="00613951">
        <w:rPr>
          <w:rFonts w:ascii="Book Antiqua" w:hAnsi="Book Antiqua"/>
          <w:b w:val="0"/>
          <w:sz w:val="22"/>
          <w:szCs w:val="22"/>
        </w:rPr>
        <w:t>22</w:t>
      </w:r>
      <w:r w:rsidR="00AF436B">
        <w:rPr>
          <w:rFonts w:ascii="Book Antiqua" w:hAnsi="Book Antiqua"/>
          <w:b w:val="0"/>
          <w:sz w:val="22"/>
          <w:szCs w:val="22"/>
        </w:rPr>
        <w:t xml:space="preserve"> </w:t>
      </w:r>
      <w:r w:rsidR="00613951">
        <w:rPr>
          <w:rFonts w:ascii="Book Antiqua" w:hAnsi="Book Antiqua"/>
          <w:b w:val="0"/>
          <w:sz w:val="22"/>
          <w:szCs w:val="22"/>
        </w:rPr>
        <w:t>marca</w:t>
      </w:r>
      <w:r>
        <w:rPr>
          <w:rFonts w:ascii="Book Antiqua" w:hAnsi="Book Antiqua"/>
          <w:b w:val="0"/>
          <w:sz w:val="22"/>
          <w:szCs w:val="22"/>
        </w:rPr>
        <w:t xml:space="preserve"> 20</w:t>
      </w:r>
      <w:r w:rsidRPr="003516BF">
        <w:rPr>
          <w:rFonts w:ascii="Book Antiqua" w:hAnsi="Book Antiqua"/>
          <w:b w:val="0"/>
          <w:sz w:val="22"/>
          <w:szCs w:val="22"/>
        </w:rPr>
        <w:t>1</w:t>
      </w:r>
      <w:r>
        <w:rPr>
          <w:rFonts w:ascii="Book Antiqua" w:hAnsi="Book Antiqua"/>
          <w:b w:val="0"/>
          <w:sz w:val="22"/>
          <w:szCs w:val="22"/>
        </w:rPr>
        <w:t>7</w:t>
      </w:r>
      <w:r w:rsidRPr="003516BF">
        <w:rPr>
          <w:rFonts w:ascii="Book Antiqua" w:hAnsi="Book Antiqua"/>
          <w:b w:val="0"/>
          <w:sz w:val="22"/>
          <w:szCs w:val="22"/>
        </w:rPr>
        <w:t xml:space="preserve"> r.</w:t>
      </w:r>
    </w:p>
    <w:p w:rsidR="00445DD2" w:rsidRPr="00445DD2" w:rsidRDefault="00445DD2" w:rsidP="00445DD2"/>
    <w:p w:rsidR="006B3AE4" w:rsidRPr="003516BF" w:rsidRDefault="006B3AE4" w:rsidP="006B3AE4">
      <w:pPr>
        <w:pStyle w:val="Nagwek6"/>
        <w:tabs>
          <w:tab w:val="left" w:pos="3686"/>
        </w:tabs>
        <w:spacing w:before="100" w:beforeAutospacing="1" w:after="100" w:afterAutospacing="1"/>
        <w:rPr>
          <w:rFonts w:ascii="Book Antiqua" w:hAnsi="Book Antiqua"/>
          <w:b w:val="0"/>
          <w:sz w:val="24"/>
          <w:szCs w:val="24"/>
        </w:rPr>
      </w:pPr>
      <w:r w:rsidRPr="003516BF">
        <w:rPr>
          <w:rFonts w:ascii="Book Antiqua" w:hAnsi="Book Antiqua"/>
          <w:sz w:val="24"/>
          <w:szCs w:val="24"/>
        </w:rPr>
        <w:t>P a n - P a n i</w:t>
      </w:r>
    </w:p>
    <w:p w:rsidR="006B3AE4" w:rsidRPr="003516BF" w:rsidRDefault="006B3AE4" w:rsidP="006B3AE4">
      <w:pPr>
        <w:pStyle w:val="Nagwek6"/>
        <w:spacing w:before="100" w:beforeAutospacing="1" w:after="100" w:afterAutospacing="1"/>
        <w:rPr>
          <w:rFonts w:ascii="Book Antiqua" w:hAnsi="Book Antiqua"/>
          <w:sz w:val="24"/>
          <w:szCs w:val="24"/>
        </w:rPr>
      </w:pPr>
      <w:r w:rsidRPr="003516BF">
        <w:rPr>
          <w:rFonts w:ascii="Book Antiqua" w:hAnsi="Book Antiqua"/>
          <w:sz w:val="24"/>
          <w:szCs w:val="24"/>
        </w:rPr>
        <w:t>.....................................................</w:t>
      </w:r>
    </w:p>
    <w:p w:rsidR="006B3AE4" w:rsidRDefault="006B3AE4" w:rsidP="006B3AE4">
      <w:pPr>
        <w:pStyle w:val="Nagwek2"/>
        <w:spacing w:before="100" w:beforeAutospacing="1" w:after="100" w:afterAutospacing="1"/>
        <w:rPr>
          <w:rFonts w:ascii="Book Antiqua" w:hAnsi="Book Antiqua"/>
          <w:i/>
          <w:sz w:val="20"/>
          <w:szCs w:val="20"/>
        </w:rPr>
      </w:pPr>
    </w:p>
    <w:p w:rsidR="006B3AE4" w:rsidRPr="00F83134" w:rsidRDefault="006B3AE4" w:rsidP="006B3AE4">
      <w:pPr>
        <w:pStyle w:val="Nagwek2"/>
        <w:spacing w:before="100" w:beforeAutospacing="1" w:after="100" w:afterAutospacing="1"/>
        <w:rPr>
          <w:rFonts w:ascii="Book Antiqua" w:hAnsi="Book Antiqua"/>
          <w:i/>
          <w:sz w:val="20"/>
          <w:szCs w:val="20"/>
        </w:rPr>
      </w:pPr>
      <w:r w:rsidRPr="0091099D">
        <w:rPr>
          <w:rFonts w:ascii="Book Antiqua" w:hAnsi="Book Antiqua"/>
          <w:i/>
          <w:sz w:val="20"/>
          <w:szCs w:val="20"/>
        </w:rPr>
        <w:t>Znak:BRM.0002.</w:t>
      </w:r>
      <w:r w:rsidR="00360C0F">
        <w:rPr>
          <w:rFonts w:ascii="Book Antiqua" w:hAnsi="Book Antiqua"/>
          <w:i/>
          <w:sz w:val="20"/>
          <w:szCs w:val="20"/>
        </w:rPr>
        <w:t>4</w:t>
      </w:r>
      <w:r w:rsidR="00281AC3">
        <w:rPr>
          <w:rFonts w:ascii="Book Antiqua" w:hAnsi="Book Antiqua"/>
          <w:i/>
          <w:sz w:val="20"/>
          <w:szCs w:val="20"/>
        </w:rPr>
        <w:t>3</w:t>
      </w:r>
      <w:r w:rsidRPr="0091099D">
        <w:rPr>
          <w:rFonts w:ascii="Book Antiqua" w:hAnsi="Book Antiqua"/>
          <w:i/>
          <w:sz w:val="20"/>
          <w:szCs w:val="20"/>
        </w:rPr>
        <w:t>.201</w:t>
      </w:r>
      <w:r>
        <w:rPr>
          <w:rFonts w:ascii="Book Antiqua" w:hAnsi="Book Antiqua"/>
          <w:i/>
          <w:sz w:val="20"/>
          <w:szCs w:val="20"/>
        </w:rPr>
        <w:t>7</w:t>
      </w:r>
    </w:p>
    <w:p w:rsidR="006B3AE4" w:rsidRDefault="006B3AE4" w:rsidP="006B3AE4">
      <w:pPr>
        <w:pStyle w:val="Nagwek7"/>
        <w:spacing w:before="100" w:beforeAutospacing="1" w:after="100" w:afterAutospacing="1"/>
        <w:ind w:firstLine="708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Na podstawie art. 20 ust. 1 ustawy z dnia 8 marca 1990 r. o samorządzie gminnym </w:t>
      </w:r>
      <w:r>
        <w:rPr>
          <w:rFonts w:ascii="Book Antiqua" w:hAnsi="Book Antiqua"/>
          <w:sz w:val="22"/>
          <w:szCs w:val="22"/>
        </w:rPr>
        <w:br/>
        <w:t>(</w:t>
      </w:r>
      <w:proofErr w:type="spellStart"/>
      <w:r>
        <w:rPr>
          <w:rFonts w:ascii="Book Antiqua" w:hAnsi="Book Antiqua"/>
          <w:sz w:val="22"/>
          <w:szCs w:val="22"/>
        </w:rPr>
        <w:t>t.j</w:t>
      </w:r>
      <w:proofErr w:type="spellEnd"/>
      <w:r>
        <w:rPr>
          <w:rFonts w:ascii="Book Antiqua" w:hAnsi="Book Antiqua"/>
          <w:sz w:val="22"/>
          <w:szCs w:val="22"/>
        </w:rPr>
        <w:t xml:space="preserve">. Dz. U. z 2016 r. poz. 446, </w:t>
      </w:r>
      <w:r w:rsidRPr="0008075D">
        <w:rPr>
          <w:rFonts w:ascii="Book Antiqua" w:hAnsi="Book Antiqua"/>
          <w:sz w:val="22"/>
          <w:szCs w:val="22"/>
        </w:rPr>
        <w:t>poz. 1579</w:t>
      </w:r>
      <w:r>
        <w:rPr>
          <w:rFonts w:ascii="Book Antiqua" w:hAnsi="Book Antiqua"/>
          <w:sz w:val="22"/>
          <w:szCs w:val="22"/>
        </w:rPr>
        <w:t xml:space="preserve">, poz. 1948.) </w:t>
      </w:r>
      <w:r>
        <w:rPr>
          <w:rFonts w:ascii="Book Antiqua" w:hAnsi="Book Antiqua"/>
          <w:b/>
          <w:bCs/>
          <w:sz w:val="22"/>
          <w:szCs w:val="22"/>
        </w:rPr>
        <w:t>z w o ł u j ę:</w:t>
      </w:r>
    </w:p>
    <w:p w:rsidR="006B3AE4" w:rsidRPr="003516BF" w:rsidRDefault="006B3AE4" w:rsidP="006B3AE4">
      <w:pPr>
        <w:spacing w:before="100" w:beforeAutospacing="1" w:after="100" w:afterAutospacing="1"/>
        <w:ind w:firstLine="708"/>
        <w:jc w:val="center"/>
        <w:rPr>
          <w:rFonts w:ascii="Book Antiqua" w:hAnsi="Book Antiqua"/>
          <w:b/>
          <w:u w:val="single"/>
        </w:rPr>
      </w:pPr>
      <w:r w:rsidRPr="003516BF">
        <w:rPr>
          <w:rFonts w:ascii="Book Antiqua" w:hAnsi="Book Antiqua"/>
          <w:b/>
          <w:u w:val="single"/>
        </w:rPr>
        <w:t xml:space="preserve">na dzień </w:t>
      </w:r>
      <w:r w:rsidR="00281AC3">
        <w:rPr>
          <w:rFonts w:ascii="Book Antiqua" w:hAnsi="Book Antiqua"/>
          <w:b/>
          <w:u w:val="single"/>
        </w:rPr>
        <w:t>30 marca</w:t>
      </w:r>
      <w:r>
        <w:rPr>
          <w:rFonts w:ascii="Book Antiqua" w:hAnsi="Book Antiqua"/>
          <w:b/>
          <w:u w:val="single"/>
        </w:rPr>
        <w:t xml:space="preserve"> 2</w:t>
      </w:r>
      <w:r w:rsidRPr="003516BF">
        <w:rPr>
          <w:rFonts w:ascii="Book Antiqua" w:hAnsi="Book Antiqua"/>
          <w:b/>
          <w:u w:val="single"/>
        </w:rPr>
        <w:t>01</w:t>
      </w:r>
      <w:r>
        <w:rPr>
          <w:rFonts w:ascii="Book Antiqua" w:hAnsi="Book Antiqua"/>
          <w:b/>
          <w:u w:val="single"/>
        </w:rPr>
        <w:t>7</w:t>
      </w:r>
      <w:r w:rsidRPr="003516BF">
        <w:rPr>
          <w:rFonts w:ascii="Book Antiqua" w:hAnsi="Book Antiqua"/>
          <w:b/>
          <w:u w:val="single"/>
        </w:rPr>
        <w:t xml:space="preserve"> roku </w:t>
      </w:r>
      <w:r>
        <w:rPr>
          <w:rFonts w:ascii="Book Antiqua" w:hAnsi="Book Antiqua"/>
          <w:b/>
          <w:u w:val="single"/>
        </w:rPr>
        <w:t xml:space="preserve">(czwartek) </w:t>
      </w:r>
      <w:r w:rsidRPr="003516BF">
        <w:rPr>
          <w:rFonts w:ascii="Book Antiqua" w:hAnsi="Book Antiqua"/>
          <w:b/>
          <w:u w:val="single"/>
        </w:rPr>
        <w:t xml:space="preserve">o godz. </w:t>
      </w:r>
      <w:r>
        <w:rPr>
          <w:rFonts w:ascii="Book Antiqua" w:hAnsi="Book Antiqua"/>
          <w:b/>
          <w:u w:val="single"/>
        </w:rPr>
        <w:t>11.</w:t>
      </w:r>
      <w:r w:rsidRPr="003516BF">
        <w:rPr>
          <w:rFonts w:ascii="Book Antiqua" w:hAnsi="Book Antiqua"/>
          <w:b/>
          <w:u w:val="single"/>
        </w:rPr>
        <w:t>00</w:t>
      </w:r>
      <w:r>
        <w:rPr>
          <w:rFonts w:ascii="Book Antiqua" w:hAnsi="Book Antiqua"/>
          <w:b/>
          <w:u w:val="single"/>
        </w:rPr>
        <w:t xml:space="preserve"> </w:t>
      </w:r>
    </w:p>
    <w:p w:rsidR="006B3AE4" w:rsidRPr="003516BF" w:rsidRDefault="006B3AE4" w:rsidP="006B3AE4">
      <w:pPr>
        <w:spacing w:before="100" w:beforeAutospacing="1" w:after="100" w:afterAutospacing="1"/>
        <w:ind w:firstLine="708"/>
        <w:jc w:val="center"/>
        <w:rPr>
          <w:rFonts w:ascii="Book Antiqua" w:hAnsi="Book Antiqua"/>
        </w:rPr>
      </w:pPr>
      <w:r w:rsidRPr="003516BF">
        <w:rPr>
          <w:rFonts w:ascii="Book Antiqua" w:hAnsi="Book Antiqua"/>
        </w:rPr>
        <w:t xml:space="preserve">  w sali obrad (nr 22) Urzędu Miasta w Tomaszowie </w:t>
      </w:r>
      <w:proofErr w:type="spellStart"/>
      <w:r w:rsidRPr="003516BF">
        <w:rPr>
          <w:rFonts w:ascii="Book Antiqua" w:hAnsi="Book Antiqua"/>
        </w:rPr>
        <w:t>Maz</w:t>
      </w:r>
      <w:proofErr w:type="spellEnd"/>
      <w:r w:rsidRPr="003516BF">
        <w:rPr>
          <w:rFonts w:ascii="Book Antiqua" w:hAnsi="Book Antiqua"/>
        </w:rPr>
        <w:t>. przy ul. POW 10/16</w:t>
      </w:r>
    </w:p>
    <w:p w:rsidR="006B3AE4" w:rsidRDefault="006B3AE4" w:rsidP="006B3AE4">
      <w:pPr>
        <w:spacing w:before="100" w:beforeAutospacing="1" w:after="100" w:afterAutospacing="1"/>
        <w:jc w:val="center"/>
        <w:rPr>
          <w:rFonts w:ascii="Book Antiqua" w:hAnsi="Book Antiqua"/>
          <w:b/>
        </w:rPr>
      </w:pPr>
      <w:r w:rsidRPr="003516BF">
        <w:rPr>
          <w:rFonts w:ascii="Book Antiqua" w:hAnsi="Book Antiqua"/>
          <w:b/>
        </w:rPr>
        <w:t xml:space="preserve">          </w:t>
      </w:r>
      <w:r>
        <w:rPr>
          <w:rFonts w:ascii="Book Antiqua" w:hAnsi="Book Antiqua"/>
          <w:b/>
        </w:rPr>
        <w:t>XL</w:t>
      </w:r>
      <w:r w:rsidR="00360C0F">
        <w:rPr>
          <w:rFonts w:ascii="Book Antiqua" w:hAnsi="Book Antiqua"/>
          <w:b/>
        </w:rPr>
        <w:t>I</w:t>
      </w:r>
      <w:r w:rsidR="00281AC3">
        <w:rPr>
          <w:rFonts w:ascii="Book Antiqua" w:hAnsi="Book Antiqua"/>
          <w:b/>
        </w:rPr>
        <w:t>II</w:t>
      </w:r>
      <w:r>
        <w:rPr>
          <w:rFonts w:ascii="Book Antiqua" w:hAnsi="Book Antiqua"/>
          <w:b/>
        </w:rPr>
        <w:t xml:space="preserve"> </w:t>
      </w:r>
      <w:r w:rsidRPr="003516BF">
        <w:rPr>
          <w:rFonts w:ascii="Book Antiqua" w:hAnsi="Book Antiqua"/>
          <w:b/>
        </w:rPr>
        <w:t xml:space="preserve">sesję Rady Miejskiej Tomaszowa </w:t>
      </w:r>
      <w:proofErr w:type="spellStart"/>
      <w:r w:rsidRPr="003516BF">
        <w:rPr>
          <w:rFonts w:ascii="Book Antiqua" w:hAnsi="Book Antiqua"/>
          <w:b/>
        </w:rPr>
        <w:t>Maz</w:t>
      </w:r>
      <w:proofErr w:type="spellEnd"/>
      <w:r w:rsidRPr="003516BF">
        <w:rPr>
          <w:rFonts w:ascii="Book Antiqua" w:hAnsi="Book Antiqua"/>
          <w:b/>
        </w:rPr>
        <w:t>.</w:t>
      </w:r>
    </w:p>
    <w:p w:rsidR="006B3AE4" w:rsidRDefault="006B3AE4" w:rsidP="006B3AE4">
      <w:pPr>
        <w:pStyle w:val="Tekstpodstawowy3"/>
        <w:jc w:val="both"/>
        <w:rPr>
          <w:rFonts w:ascii="Book Antiqua" w:hAnsi="Book Antiqua"/>
          <w:bCs/>
          <w:iCs/>
          <w:sz w:val="24"/>
          <w:szCs w:val="24"/>
          <w:u w:val="single"/>
        </w:rPr>
      </w:pPr>
      <w:r w:rsidRPr="003516BF">
        <w:rPr>
          <w:rFonts w:ascii="Book Antiqua" w:hAnsi="Book Antiqua"/>
          <w:bCs/>
          <w:iCs/>
          <w:sz w:val="24"/>
          <w:szCs w:val="24"/>
          <w:u w:val="single"/>
        </w:rPr>
        <w:t>z następującym proponowanym porządkiem obrad:</w:t>
      </w:r>
    </w:p>
    <w:p w:rsidR="006B3AE4" w:rsidRPr="003516BF" w:rsidRDefault="006B3AE4" w:rsidP="006B3AE4">
      <w:pPr>
        <w:pStyle w:val="Tekstpodstawowy3"/>
        <w:jc w:val="both"/>
        <w:rPr>
          <w:rFonts w:ascii="Book Antiqua" w:hAnsi="Book Antiqua"/>
          <w:bCs/>
          <w:iCs/>
          <w:sz w:val="24"/>
          <w:szCs w:val="24"/>
          <w:u w:val="single"/>
        </w:rPr>
      </w:pPr>
    </w:p>
    <w:p w:rsidR="006B3AE4" w:rsidRPr="003516BF" w:rsidRDefault="006B3AE4" w:rsidP="006B3AE4">
      <w:pPr>
        <w:numPr>
          <w:ilvl w:val="0"/>
          <w:numId w:val="1"/>
        </w:numPr>
        <w:spacing w:line="360" w:lineRule="auto"/>
        <w:jc w:val="both"/>
        <w:outlineLvl w:val="0"/>
        <w:rPr>
          <w:rFonts w:ascii="Book Antiqua" w:hAnsi="Book Antiqua"/>
        </w:rPr>
      </w:pPr>
      <w:r w:rsidRPr="003516BF">
        <w:rPr>
          <w:rFonts w:ascii="Book Antiqua" w:hAnsi="Book Antiqua"/>
        </w:rPr>
        <w:t>Otwarcie sesji i powitanie zebranych.</w:t>
      </w:r>
    </w:p>
    <w:p w:rsidR="006B3AE4" w:rsidRPr="003516BF" w:rsidRDefault="006B3AE4" w:rsidP="006B3AE4">
      <w:pPr>
        <w:numPr>
          <w:ilvl w:val="0"/>
          <w:numId w:val="1"/>
        </w:numPr>
        <w:spacing w:line="360" w:lineRule="auto"/>
        <w:jc w:val="both"/>
        <w:outlineLvl w:val="0"/>
        <w:rPr>
          <w:rFonts w:ascii="Book Antiqua" w:hAnsi="Book Antiqua"/>
        </w:rPr>
      </w:pPr>
      <w:r w:rsidRPr="003516BF">
        <w:rPr>
          <w:rFonts w:ascii="Book Antiqua" w:hAnsi="Book Antiqua"/>
        </w:rPr>
        <w:t xml:space="preserve">Przedstawienie porządku obrad </w:t>
      </w:r>
      <w:r w:rsidR="00AF7794">
        <w:rPr>
          <w:rFonts w:ascii="Book Antiqua" w:hAnsi="Book Antiqua"/>
        </w:rPr>
        <w:t>XLI</w:t>
      </w:r>
      <w:r w:rsidR="00784898">
        <w:rPr>
          <w:rFonts w:ascii="Book Antiqua" w:hAnsi="Book Antiqua"/>
        </w:rPr>
        <w:t xml:space="preserve">II </w:t>
      </w:r>
      <w:r>
        <w:rPr>
          <w:rFonts w:ascii="Book Antiqua" w:hAnsi="Book Antiqua"/>
        </w:rPr>
        <w:t>s</w:t>
      </w:r>
      <w:r w:rsidRPr="003516BF">
        <w:rPr>
          <w:rFonts w:ascii="Book Antiqua" w:hAnsi="Book Antiqua"/>
        </w:rPr>
        <w:t>esji Rady Miejskiej.</w:t>
      </w:r>
    </w:p>
    <w:p w:rsidR="006B3AE4" w:rsidRDefault="006B3AE4" w:rsidP="006B3AE4">
      <w:pPr>
        <w:numPr>
          <w:ilvl w:val="0"/>
          <w:numId w:val="1"/>
        </w:numPr>
        <w:spacing w:line="360" w:lineRule="auto"/>
        <w:jc w:val="both"/>
        <w:rPr>
          <w:rFonts w:ascii="Book Antiqua" w:hAnsi="Book Antiqua"/>
        </w:rPr>
      </w:pPr>
      <w:r w:rsidRPr="003516BF">
        <w:rPr>
          <w:rFonts w:ascii="Book Antiqua" w:hAnsi="Book Antiqua"/>
        </w:rPr>
        <w:t>Przyjęcie protokoł</w:t>
      </w:r>
      <w:r w:rsidR="00784898">
        <w:rPr>
          <w:rFonts w:ascii="Book Antiqua" w:hAnsi="Book Antiqua"/>
        </w:rPr>
        <w:t>ów</w:t>
      </w:r>
      <w:r>
        <w:rPr>
          <w:rFonts w:ascii="Book Antiqua" w:hAnsi="Book Antiqua"/>
        </w:rPr>
        <w:t xml:space="preserve"> </w:t>
      </w:r>
      <w:r w:rsidRPr="003516BF">
        <w:rPr>
          <w:rFonts w:ascii="Book Antiqua" w:hAnsi="Book Antiqua"/>
        </w:rPr>
        <w:t>z</w:t>
      </w:r>
      <w:r>
        <w:rPr>
          <w:rFonts w:ascii="Book Antiqua" w:hAnsi="Book Antiqua"/>
        </w:rPr>
        <w:t xml:space="preserve"> </w:t>
      </w:r>
      <w:r w:rsidR="00AF7794">
        <w:rPr>
          <w:rFonts w:ascii="Book Antiqua" w:hAnsi="Book Antiqua"/>
        </w:rPr>
        <w:t>XL</w:t>
      </w:r>
      <w:r w:rsidR="00784898">
        <w:rPr>
          <w:rFonts w:ascii="Book Antiqua" w:hAnsi="Book Antiqua"/>
        </w:rPr>
        <w:t>I</w:t>
      </w:r>
      <w:r>
        <w:rPr>
          <w:rFonts w:ascii="Book Antiqua" w:hAnsi="Book Antiqua"/>
        </w:rPr>
        <w:t xml:space="preserve"> sesji Rady Miejskiej Tomaszowa Mazowieckiego </w:t>
      </w:r>
      <w:r w:rsidR="00360C0F">
        <w:rPr>
          <w:rFonts w:ascii="Book Antiqua" w:hAnsi="Book Antiqua"/>
        </w:rPr>
        <w:br/>
      </w:r>
      <w:r>
        <w:rPr>
          <w:rFonts w:ascii="Book Antiqua" w:hAnsi="Book Antiqua"/>
        </w:rPr>
        <w:t xml:space="preserve">z dnia </w:t>
      </w:r>
      <w:r w:rsidR="00360C0F">
        <w:rPr>
          <w:rFonts w:ascii="Book Antiqua" w:hAnsi="Book Antiqua"/>
        </w:rPr>
        <w:t>2</w:t>
      </w:r>
      <w:r w:rsidR="00784898">
        <w:rPr>
          <w:rFonts w:ascii="Book Antiqua" w:hAnsi="Book Antiqua"/>
        </w:rPr>
        <w:t>3</w:t>
      </w:r>
      <w:r>
        <w:rPr>
          <w:rFonts w:ascii="Book Antiqua" w:hAnsi="Book Antiqua"/>
        </w:rPr>
        <w:t xml:space="preserve"> </w:t>
      </w:r>
      <w:r w:rsidR="00784898">
        <w:rPr>
          <w:rFonts w:ascii="Book Antiqua" w:hAnsi="Book Antiqua"/>
        </w:rPr>
        <w:t>lutego</w:t>
      </w:r>
      <w:r>
        <w:rPr>
          <w:rFonts w:ascii="Book Antiqua" w:hAnsi="Book Antiqua"/>
        </w:rPr>
        <w:t xml:space="preserve"> 2017 roku</w:t>
      </w:r>
      <w:r w:rsidR="00784898">
        <w:rPr>
          <w:rFonts w:ascii="Book Antiqua" w:hAnsi="Book Antiqua"/>
        </w:rPr>
        <w:t xml:space="preserve"> oraz z XLII nadzwyczajnej sesji Rady Miejskiej Tomaszowa Mazowieckiego z dnia 8 marca 2017 r</w:t>
      </w:r>
      <w:r w:rsidR="00A3117F">
        <w:rPr>
          <w:rFonts w:ascii="Book Antiqua" w:hAnsi="Book Antiqua"/>
        </w:rPr>
        <w:t>oku.</w:t>
      </w:r>
    </w:p>
    <w:p w:rsidR="00A3117F" w:rsidRDefault="00A3117F" w:rsidP="006B3AE4">
      <w:pPr>
        <w:numPr>
          <w:ilvl w:val="0"/>
          <w:numId w:val="1"/>
        </w:num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Informacja o stanie porządku i bezpieczeństwa publicznego na terenie miasta Tomaszów Mazowiecki za 2016 rok.</w:t>
      </w:r>
    </w:p>
    <w:p w:rsidR="003777E4" w:rsidRPr="003777E4" w:rsidRDefault="00AF7794" w:rsidP="003777E4">
      <w:pPr>
        <w:numPr>
          <w:ilvl w:val="0"/>
          <w:numId w:val="1"/>
        </w:numPr>
        <w:spacing w:line="360" w:lineRule="auto"/>
        <w:jc w:val="both"/>
        <w:rPr>
          <w:rFonts w:ascii="Book Antiqua" w:hAnsi="Book Antiqua"/>
        </w:rPr>
      </w:pPr>
      <w:r w:rsidRPr="003777E4">
        <w:rPr>
          <w:rFonts w:ascii="Book Antiqua" w:hAnsi="Book Antiqua"/>
        </w:rPr>
        <w:t>Podj</w:t>
      </w:r>
      <w:r w:rsidR="0002449B" w:rsidRPr="003777E4">
        <w:rPr>
          <w:rFonts w:ascii="Book Antiqua" w:hAnsi="Book Antiqua"/>
        </w:rPr>
        <w:t xml:space="preserve">ęcie uchwały </w:t>
      </w:r>
      <w:r w:rsidR="003777E4" w:rsidRPr="003777E4">
        <w:rPr>
          <w:rFonts w:ascii="Book Antiqua" w:hAnsi="Book Antiqua"/>
        </w:rPr>
        <w:t xml:space="preserve">w sprawie udzielenia w 2017 roku pomocy finansowej </w:t>
      </w:r>
      <w:r w:rsidR="003777E4">
        <w:rPr>
          <w:rFonts w:ascii="Book Antiqua" w:hAnsi="Book Antiqua"/>
        </w:rPr>
        <w:br/>
      </w:r>
      <w:r w:rsidR="003777E4" w:rsidRPr="003777E4">
        <w:rPr>
          <w:rFonts w:ascii="Book Antiqua" w:hAnsi="Book Antiqua"/>
        </w:rPr>
        <w:t xml:space="preserve">na rzecz Powiatu Tomaszowskiego na realizację zadań pn.: </w:t>
      </w:r>
      <w:r w:rsidR="003777E4" w:rsidRPr="003777E4">
        <w:rPr>
          <w:rFonts w:ascii="Book Antiqua" w:hAnsi="Book Antiqua"/>
          <w:color w:val="000000"/>
        </w:rPr>
        <w:t>Przebudowa ulicy Smugowej w Tomaszowie Mazowieckim</w:t>
      </w:r>
      <w:r w:rsidR="003777E4" w:rsidRPr="003777E4">
        <w:rPr>
          <w:rFonts w:ascii="Book Antiqua" w:hAnsi="Book Antiqua"/>
          <w:bCs/>
          <w:color w:val="000000"/>
        </w:rPr>
        <w:t xml:space="preserve"> -</w:t>
      </w:r>
      <w:r w:rsidR="003777E4" w:rsidRPr="003777E4">
        <w:rPr>
          <w:rFonts w:ascii="Book Antiqua" w:hAnsi="Book Antiqua"/>
          <w:color w:val="000000"/>
        </w:rPr>
        <w:t xml:space="preserve"> droga powiatowa nr 4344E, Rozbudowa drogi powiatowej nr 4303E</w:t>
      </w:r>
      <w:r w:rsidR="003777E4">
        <w:rPr>
          <w:rFonts w:ascii="Book Antiqua" w:hAnsi="Book Antiqua"/>
          <w:color w:val="000000"/>
        </w:rPr>
        <w:t xml:space="preserve"> </w:t>
      </w:r>
      <w:r w:rsidR="003777E4" w:rsidRPr="003777E4">
        <w:rPr>
          <w:rFonts w:ascii="Book Antiqua" w:hAnsi="Book Antiqua"/>
          <w:color w:val="000000"/>
        </w:rPr>
        <w:t xml:space="preserve">w Tomaszowie Mazowieckim </w:t>
      </w:r>
      <w:r w:rsidR="003777E4">
        <w:rPr>
          <w:rFonts w:ascii="Book Antiqua" w:hAnsi="Book Antiqua"/>
          <w:color w:val="000000"/>
        </w:rPr>
        <w:br/>
      </w:r>
      <w:r w:rsidR="003777E4" w:rsidRPr="003777E4">
        <w:rPr>
          <w:rFonts w:ascii="Book Antiqua" w:hAnsi="Book Antiqua"/>
          <w:color w:val="000000"/>
        </w:rPr>
        <w:t>ul. Mostowa.</w:t>
      </w:r>
    </w:p>
    <w:p w:rsidR="006B3AE4" w:rsidRPr="003777E4" w:rsidRDefault="006B3AE4" w:rsidP="0003157A">
      <w:pPr>
        <w:numPr>
          <w:ilvl w:val="0"/>
          <w:numId w:val="1"/>
        </w:numPr>
        <w:spacing w:line="360" w:lineRule="auto"/>
        <w:jc w:val="both"/>
        <w:rPr>
          <w:rFonts w:ascii="Book Antiqua" w:hAnsi="Book Antiqua"/>
        </w:rPr>
      </w:pPr>
      <w:r w:rsidRPr="003777E4">
        <w:rPr>
          <w:rFonts w:ascii="Book Antiqua" w:hAnsi="Book Antiqua"/>
        </w:rPr>
        <w:t>Podjęcie uchwa</w:t>
      </w:r>
      <w:r w:rsidR="00870F42" w:rsidRPr="003777E4">
        <w:rPr>
          <w:rFonts w:ascii="Book Antiqua" w:hAnsi="Book Antiqua"/>
        </w:rPr>
        <w:t xml:space="preserve">ły w sprawie </w:t>
      </w:r>
      <w:r w:rsidR="00A52D75">
        <w:rPr>
          <w:rFonts w:ascii="Book Antiqua" w:hAnsi="Book Antiqua"/>
        </w:rPr>
        <w:t xml:space="preserve">dokonania </w:t>
      </w:r>
      <w:r w:rsidR="00870F42" w:rsidRPr="003777E4">
        <w:rPr>
          <w:rFonts w:ascii="Book Antiqua" w:hAnsi="Book Antiqua"/>
        </w:rPr>
        <w:t>zmian w „Budżecie Miasta Tomaszowa Mazowieckiego na rok 2017”.</w:t>
      </w:r>
    </w:p>
    <w:p w:rsidR="006B3AE4" w:rsidRDefault="00870F42" w:rsidP="006B3AE4">
      <w:pPr>
        <w:numPr>
          <w:ilvl w:val="0"/>
          <w:numId w:val="1"/>
        </w:num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Podjęcie uchwały o zmianie Uchwały Nr XXX</w:t>
      </w:r>
      <w:r w:rsidR="00EF6A68">
        <w:rPr>
          <w:rFonts w:ascii="Book Antiqua" w:hAnsi="Book Antiqua"/>
        </w:rPr>
        <w:t xml:space="preserve">VIII/342/2016 Rady Miejskiej Tomaszowa Mazowieckiego z dnia 21 grudnia 2016 r. w sprawie uchwalenia </w:t>
      </w:r>
      <w:r w:rsidR="00EF6A68">
        <w:rPr>
          <w:rFonts w:ascii="Book Antiqua" w:hAnsi="Book Antiqua"/>
        </w:rPr>
        <w:lastRenderedPageBreak/>
        <w:t xml:space="preserve">„Wieloletniej Prognozy Finansowej Miasta Tomaszowa Mazowieckiego </w:t>
      </w:r>
      <w:r w:rsidR="009670B6">
        <w:rPr>
          <w:rFonts w:ascii="Book Antiqua" w:hAnsi="Book Antiqua"/>
        </w:rPr>
        <w:br/>
      </w:r>
      <w:r w:rsidR="00EF6A68">
        <w:rPr>
          <w:rFonts w:ascii="Book Antiqua" w:hAnsi="Book Antiqua"/>
        </w:rPr>
        <w:t>na lata 2017-2030”</w:t>
      </w:r>
      <w:r w:rsidR="00BC00C8">
        <w:rPr>
          <w:rFonts w:ascii="Book Antiqua" w:hAnsi="Book Antiqua"/>
        </w:rPr>
        <w:t>.</w:t>
      </w:r>
    </w:p>
    <w:p w:rsidR="006B3AE4" w:rsidRDefault="00BC00C8" w:rsidP="006B3AE4">
      <w:pPr>
        <w:numPr>
          <w:ilvl w:val="0"/>
          <w:numId w:val="1"/>
        </w:num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Podjęcie uchwały w sprawie </w:t>
      </w:r>
      <w:r w:rsidR="009670B6">
        <w:rPr>
          <w:rFonts w:ascii="Book Antiqua" w:hAnsi="Book Antiqua"/>
        </w:rPr>
        <w:t xml:space="preserve">dostosowania sieci szkół podstawowych </w:t>
      </w:r>
      <w:r w:rsidR="005C0E29">
        <w:rPr>
          <w:rFonts w:ascii="Book Antiqua" w:hAnsi="Book Antiqua"/>
        </w:rPr>
        <w:br/>
      </w:r>
      <w:r w:rsidR="009670B6">
        <w:rPr>
          <w:rFonts w:ascii="Book Antiqua" w:hAnsi="Book Antiqua"/>
        </w:rPr>
        <w:t>i gimnazjów</w:t>
      </w:r>
      <w:r w:rsidR="005C0E29">
        <w:rPr>
          <w:rFonts w:ascii="Book Antiqua" w:hAnsi="Book Antiqua"/>
        </w:rPr>
        <w:t xml:space="preserve">, prowadzonych przez Gminę – Miasto Tomaszów Mazowiecki, do nowego ustroju szkolnego. </w:t>
      </w:r>
    </w:p>
    <w:p w:rsidR="006B3AE4" w:rsidRDefault="00BC00C8" w:rsidP="006B3AE4">
      <w:pPr>
        <w:numPr>
          <w:ilvl w:val="0"/>
          <w:numId w:val="1"/>
        </w:num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Podjęcie uchwały w sprawie </w:t>
      </w:r>
      <w:r w:rsidR="005C0E29">
        <w:rPr>
          <w:rFonts w:ascii="Book Antiqua" w:hAnsi="Book Antiqua"/>
        </w:rPr>
        <w:t>przyjęcia „Programu opieki nad zwierzętami bezdomnymi oraz zapobiegania bezdomności zwierząt</w:t>
      </w:r>
      <w:r w:rsidR="00755EDE">
        <w:rPr>
          <w:rFonts w:ascii="Book Antiqua" w:hAnsi="Book Antiqua"/>
        </w:rPr>
        <w:t xml:space="preserve"> na terenie miasta Tomaszowa Mazowieckiego na rok 2017”.</w:t>
      </w:r>
    </w:p>
    <w:p w:rsidR="00234BCB" w:rsidRDefault="006B3AE4" w:rsidP="006B3AE4">
      <w:pPr>
        <w:numPr>
          <w:ilvl w:val="0"/>
          <w:numId w:val="1"/>
        </w:numPr>
        <w:spacing w:line="360" w:lineRule="auto"/>
        <w:jc w:val="both"/>
        <w:rPr>
          <w:rFonts w:ascii="Book Antiqua" w:hAnsi="Book Antiqua"/>
        </w:rPr>
      </w:pPr>
      <w:r w:rsidRPr="00234BCB">
        <w:rPr>
          <w:rFonts w:ascii="Book Antiqua" w:hAnsi="Book Antiqua"/>
        </w:rPr>
        <w:t xml:space="preserve">Podjęcie uchwały w sprawie </w:t>
      </w:r>
      <w:r w:rsidR="004E481A">
        <w:rPr>
          <w:rFonts w:ascii="Book Antiqua" w:hAnsi="Book Antiqua"/>
        </w:rPr>
        <w:t>wyznaczenia przedstawicieli Rady Miejskiej Tomaszowa Mazowieckiego do składu Komitetu Rewitalizacji</w:t>
      </w:r>
      <w:r w:rsidR="00234BCB" w:rsidRPr="00234BCB">
        <w:rPr>
          <w:rFonts w:ascii="Book Antiqua" w:hAnsi="Book Antiqua"/>
        </w:rPr>
        <w:t>.</w:t>
      </w:r>
    </w:p>
    <w:p w:rsidR="00234BCB" w:rsidRDefault="0035216E" w:rsidP="006B3AE4">
      <w:pPr>
        <w:numPr>
          <w:ilvl w:val="0"/>
          <w:numId w:val="1"/>
        </w:num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Podjęcie uchwały w sprawie </w:t>
      </w:r>
      <w:r w:rsidR="00382A6C">
        <w:rPr>
          <w:rFonts w:ascii="Book Antiqua" w:hAnsi="Book Antiqua"/>
        </w:rPr>
        <w:t>wyrażenia zgody na sprzedaż nieruchomości zabudowanej stanowiącej własność Gminy Miasto Tomaszów Mazowiecki, położonej w Tomaszowie Mazowieckim przy ul. Tkackiej nr 1/3.</w:t>
      </w:r>
    </w:p>
    <w:p w:rsidR="00382A6C" w:rsidRDefault="00382A6C" w:rsidP="006B3AE4">
      <w:pPr>
        <w:numPr>
          <w:ilvl w:val="0"/>
          <w:numId w:val="1"/>
        </w:num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Podjęcie uchwały w sprawie wyrażenia zgody na sprzedaż nieruchomości stanowiącej własność Gminy Miasto Tomaszów Mazowiecki, położonej </w:t>
      </w:r>
      <w:r w:rsidR="00C764E5">
        <w:rPr>
          <w:rFonts w:ascii="Book Antiqua" w:hAnsi="Book Antiqua"/>
        </w:rPr>
        <w:br/>
      </w:r>
      <w:r>
        <w:rPr>
          <w:rFonts w:ascii="Book Antiqua" w:hAnsi="Book Antiqua"/>
        </w:rPr>
        <w:t xml:space="preserve">w Tomaszowie Mazowieckim przy ul. Warszawskiej nr 99 – ul. </w:t>
      </w:r>
      <w:r w:rsidR="00C764E5">
        <w:rPr>
          <w:rFonts w:ascii="Book Antiqua" w:hAnsi="Book Antiqua"/>
        </w:rPr>
        <w:t>Zawadzkiej</w:t>
      </w:r>
      <w:r w:rsidR="00C764E5">
        <w:rPr>
          <w:rFonts w:ascii="Book Antiqua" w:hAnsi="Book Antiqua"/>
        </w:rPr>
        <w:br/>
        <w:t xml:space="preserve"> nr 1.</w:t>
      </w:r>
    </w:p>
    <w:p w:rsidR="00C764E5" w:rsidRDefault="00C764E5" w:rsidP="006B3AE4">
      <w:pPr>
        <w:numPr>
          <w:ilvl w:val="0"/>
          <w:numId w:val="1"/>
        </w:num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Podjęcie uchwały w sprawie wyrażenia zgody na sprzedaż nieruchomości lokalowych położonych w Tomaszowie Mazowieckim przy Placu </w:t>
      </w:r>
      <w:r>
        <w:rPr>
          <w:rFonts w:ascii="Book Antiqua" w:hAnsi="Book Antiqua"/>
        </w:rPr>
        <w:br/>
        <w:t>Kościuszki 4.</w:t>
      </w:r>
    </w:p>
    <w:p w:rsidR="00B25254" w:rsidRDefault="00B25254" w:rsidP="006B3AE4">
      <w:pPr>
        <w:numPr>
          <w:ilvl w:val="0"/>
          <w:numId w:val="1"/>
        </w:num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Podjęcie uchwały w sprawie wyznaczenia przedstawicieli Rady Miejskiej Tomaszowa Mazowieckiego na członków Zespołu do przeprowadzenia konsultacji społecznych z mieszkańcami dotyczących Tomaszowskiego Budżetu Obywatelskiego 2018.</w:t>
      </w:r>
    </w:p>
    <w:p w:rsidR="002E75EC" w:rsidRDefault="002E75EC" w:rsidP="006B3AE4">
      <w:pPr>
        <w:numPr>
          <w:ilvl w:val="0"/>
          <w:numId w:val="1"/>
        </w:num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Podjęcie uchwały o zmianie uchwały Nr XLI/371/2017 w sprawie zaproszenia do osiedlenia się na terenie Gminy Miasto Tomaszów Mazowiecki, w ramach procedury repatriacyjnej jednej nieokreślonej imiennie rodziny polskiego pochodzenia.</w:t>
      </w:r>
    </w:p>
    <w:p w:rsidR="004644BE" w:rsidRDefault="004644BE" w:rsidP="006B3AE4">
      <w:pPr>
        <w:numPr>
          <w:ilvl w:val="0"/>
          <w:numId w:val="1"/>
        </w:num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Sprawozdanie z lokalnego programu przeciwdziałania zjawisku bezdomności na terenie miasta Tomaszowa Mazowieckiego za rok 2016.</w:t>
      </w:r>
    </w:p>
    <w:p w:rsidR="004644BE" w:rsidRDefault="007509B8" w:rsidP="006B3AE4">
      <w:pPr>
        <w:numPr>
          <w:ilvl w:val="0"/>
          <w:numId w:val="1"/>
        </w:num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Sprawozdanie z realizacji Miejskiego Programu Wspierania Rodziny na lata 2016 – 2018 za 2016 rok.</w:t>
      </w:r>
    </w:p>
    <w:p w:rsidR="007509B8" w:rsidRDefault="007509B8" w:rsidP="006B3AE4">
      <w:pPr>
        <w:numPr>
          <w:ilvl w:val="0"/>
          <w:numId w:val="1"/>
        </w:num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Sprawozdanie z realizacji zadań z zakresu systemu pieczy zastępczej za rok 2016.</w:t>
      </w:r>
    </w:p>
    <w:p w:rsidR="007509B8" w:rsidRDefault="007509B8" w:rsidP="006B3AE4">
      <w:pPr>
        <w:numPr>
          <w:ilvl w:val="0"/>
          <w:numId w:val="1"/>
        </w:num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Sprawozdanie z Programu Rozwiązywania Problemu Bezdomności </w:t>
      </w:r>
      <w:r w:rsidR="008A343A">
        <w:rPr>
          <w:rFonts w:ascii="Book Antiqua" w:hAnsi="Book Antiqua"/>
        </w:rPr>
        <w:br/>
      </w:r>
      <w:r>
        <w:rPr>
          <w:rFonts w:ascii="Book Antiqua" w:hAnsi="Book Antiqua"/>
        </w:rPr>
        <w:t>i Łagodzenia jej skutków na lata 2016 – 2018 za 2016 rok.</w:t>
      </w:r>
    </w:p>
    <w:p w:rsidR="00760B48" w:rsidRPr="00760B48" w:rsidRDefault="00760B48" w:rsidP="00760B48">
      <w:pPr>
        <w:numPr>
          <w:ilvl w:val="0"/>
          <w:numId w:val="1"/>
        </w:num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Sprawozdanie z działalności Miejskiego Ośrodka Pomocy Społecznej </w:t>
      </w:r>
      <w:r>
        <w:rPr>
          <w:rFonts w:ascii="Book Antiqua" w:hAnsi="Book Antiqua"/>
        </w:rPr>
        <w:br/>
        <w:t>w Tomaszowie Mazowieckim za 2016 rok.</w:t>
      </w:r>
    </w:p>
    <w:p w:rsidR="003C0FB1" w:rsidRDefault="003C0FB1" w:rsidP="006B3AE4">
      <w:pPr>
        <w:numPr>
          <w:ilvl w:val="0"/>
          <w:numId w:val="1"/>
        </w:num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Raport z realizacji Miejskiego Programu Przeciwdziałania Narkomanii na lata 2016 – 2018 za 2016 rok.</w:t>
      </w:r>
    </w:p>
    <w:p w:rsidR="003C0FB1" w:rsidRDefault="003C0FB1" w:rsidP="006B3AE4">
      <w:pPr>
        <w:numPr>
          <w:ilvl w:val="0"/>
          <w:numId w:val="1"/>
        </w:num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Sprawozdanie z Miejskiego Programu Działań na Rzecz Seniorów na lata </w:t>
      </w:r>
      <w:r>
        <w:rPr>
          <w:rFonts w:ascii="Book Antiqua" w:hAnsi="Book Antiqua"/>
        </w:rPr>
        <w:br/>
        <w:t>2016 – 2017 „Tomaszów dla Seniorów” za 2016 rok.</w:t>
      </w:r>
    </w:p>
    <w:p w:rsidR="003C0FB1" w:rsidRDefault="003C0FB1" w:rsidP="006B3AE4">
      <w:pPr>
        <w:numPr>
          <w:ilvl w:val="0"/>
          <w:numId w:val="1"/>
        </w:num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Sprawozdanie z realizacji Miejskiego Programu Profilaktyki i Rozwiązywania Problemów Alkoholowych oraz Integracji Społecznej Osób Uzależnionych i Ich Bliskich na 2016 rok.</w:t>
      </w:r>
    </w:p>
    <w:p w:rsidR="006B3AE4" w:rsidRPr="00A8147A" w:rsidRDefault="006B3AE4" w:rsidP="006B3AE4">
      <w:pPr>
        <w:numPr>
          <w:ilvl w:val="0"/>
          <w:numId w:val="1"/>
        </w:numPr>
        <w:spacing w:line="360" w:lineRule="auto"/>
        <w:jc w:val="both"/>
        <w:rPr>
          <w:rFonts w:ascii="Book Antiqua" w:hAnsi="Book Antiqua" w:cs="Estrangelo Edessa"/>
        </w:rPr>
      </w:pPr>
      <w:r w:rsidRPr="00A8147A">
        <w:rPr>
          <w:rFonts w:ascii="Book Antiqua" w:hAnsi="Book Antiqua" w:cs="Estrangelo Edessa"/>
        </w:rPr>
        <w:t xml:space="preserve">Informacja o działalności Prezydenta Miasta w okresie między sesjami </w:t>
      </w:r>
      <w:r w:rsidRPr="00A8147A">
        <w:rPr>
          <w:rFonts w:ascii="Book Antiqua" w:hAnsi="Book Antiqua" w:cs="Estrangelo Edessa"/>
        </w:rPr>
        <w:br/>
        <w:t>oraz z wykonania uchwał podjętych na poprzedniej sesji.</w:t>
      </w:r>
    </w:p>
    <w:p w:rsidR="006B3AE4" w:rsidRPr="00F83134" w:rsidRDefault="006B3AE4" w:rsidP="006B3AE4">
      <w:pPr>
        <w:numPr>
          <w:ilvl w:val="0"/>
          <w:numId w:val="1"/>
        </w:numPr>
        <w:spacing w:line="360" w:lineRule="auto"/>
        <w:jc w:val="both"/>
        <w:rPr>
          <w:rFonts w:ascii="Book Antiqua" w:hAnsi="Book Antiqua" w:cs="Estrangelo Edessa"/>
        </w:rPr>
      </w:pPr>
      <w:r w:rsidRPr="003516BF">
        <w:rPr>
          <w:rFonts w:ascii="Book Antiqua" w:hAnsi="Book Antiqua" w:cs="Estrangelo Edessa"/>
        </w:rPr>
        <w:t xml:space="preserve">Informacja o działalności Przewodniczącego Rady Miejskiej </w:t>
      </w:r>
      <w:r w:rsidR="00D66122">
        <w:rPr>
          <w:rFonts w:ascii="Book Antiqua" w:hAnsi="Book Antiqua" w:cs="Estrangelo Edessa"/>
        </w:rPr>
        <w:br/>
      </w:r>
      <w:r w:rsidRPr="003516BF">
        <w:rPr>
          <w:rFonts w:ascii="Book Antiqua" w:hAnsi="Book Antiqua" w:cs="Estrangelo Edessa"/>
        </w:rPr>
        <w:t xml:space="preserve">i </w:t>
      </w:r>
      <w:r>
        <w:rPr>
          <w:rFonts w:ascii="Book Antiqua" w:hAnsi="Book Antiqua" w:cs="Estrangelo Edessa"/>
        </w:rPr>
        <w:t>W</w:t>
      </w:r>
      <w:r w:rsidRPr="003516BF">
        <w:rPr>
          <w:rFonts w:ascii="Book Antiqua" w:hAnsi="Book Antiqua" w:cs="Estrangelo Edessa"/>
        </w:rPr>
        <w:t>iceprzewodniczących w okresie między sesjami.</w:t>
      </w:r>
    </w:p>
    <w:p w:rsidR="006B3AE4" w:rsidRPr="00DF0505" w:rsidRDefault="006B3AE4" w:rsidP="006B3AE4">
      <w:pPr>
        <w:numPr>
          <w:ilvl w:val="0"/>
          <w:numId w:val="1"/>
        </w:numPr>
        <w:spacing w:line="360" w:lineRule="auto"/>
        <w:jc w:val="both"/>
        <w:rPr>
          <w:rFonts w:ascii="Book Antiqua" w:hAnsi="Book Antiqua" w:cs="Estrangelo Edessa"/>
        </w:rPr>
      </w:pPr>
      <w:r w:rsidRPr="003516BF">
        <w:rPr>
          <w:rFonts w:ascii="Book Antiqua" w:hAnsi="Book Antiqua" w:cs="Estrangelo Edessa"/>
        </w:rPr>
        <w:t>Interpelacje i wnioski radnych.</w:t>
      </w:r>
    </w:p>
    <w:p w:rsidR="006B3AE4" w:rsidRPr="003516BF" w:rsidRDefault="006B3AE4" w:rsidP="006B3AE4">
      <w:pPr>
        <w:numPr>
          <w:ilvl w:val="0"/>
          <w:numId w:val="1"/>
        </w:numPr>
        <w:spacing w:line="360" w:lineRule="auto"/>
        <w:jc w:val="both"/>
        <w:rPr>
          <w:rFonts w:ascii="Book Antiqua" w:hAnsi="Book Antiqua" w:cs="Estrangelo Edessa"/>
        </w:rPr>
      </w:pPr>
      <w:r w:rsidRPr="003516BF">
        <w:rPr>
          <w:rFonts w:ascii="Book Antiqua" w:hAnsi="Book Antiqua" w:cs="Estrangelo Edessa"/>
        </w:rPr>
        <w:t>Korespondencja i sprawy różne.</w:t>
      </w:r>
    </w:p>
    <w:p w:rsidR="006B3AE4" w:rsidRPr="003516BF" w:rsidRDefault="006B3AE4" w:rsidP="006B3AE4">
      <w:pPr>
        <w:numPr>
          <w:ilvl w:val="0"/>
          <w:numId w:val="1"/>
        </w:numPr>
        <w:spacing w:line="360" w:lineRule="auto"/>
        <w:jc w:val="both"/>
        <w:rPr>
          <w:rFonts w:ascii="Book Antiqua" w:hAnsi="Book Antiqua"/>
        </w:rPr>
      </w:pPr>
      <w:r w:rsidRPr="003516BF">
        <w:rPr>
          <w:rFonts w:ascii="Book Antiqua" w:hAnsi="Book Antiqua"/>
        </w:rPr>
        <w:t xml:space="preserve">Zamknięcie obrad </w:t>
      </w:r>
      <w:r>
        <w:rPr>
          <w:rFonts w:ascii="Book Antiqua" w:hAnsi="Book Antiqua"/>
        </w:rPr>
        <w:t>XL</w:t>
      </w:r>
      <w:r w:rsidR="00D521A4">
        <w:rPr>
          <w:rFonts w:ascii="Book Antiqua" w:hAnsi="Book Antiqua"/>
        </w:rPr>
        <w:t>I</w:t>
      </w:r>
      <w:r w:rsidR="00E52166">
        <w:rPr>
          <w:rFonts w:ascii="Book Antiqua" w:hAnsi="Book Antiqua"/>
        </w:rPr>
        <w:t>II</w:t>
      </w:r>
      <w:r>
        <w:rPr>
          <w:rFonts w:ascii="Book Antiqua" w:hAnsi="Book Antiqua"/>
        </w:rPr>
        <w:t xml:space="preserve"> </w:t>
      </w:r>
      <w:r w:rsidRPr="003516BF">
        <w:rPr>
          <w:rFonts w:ascii="Book Antiqua" w:hAnsi="Book Antiqua"/>
        </w:rPr>
        <w:t>sesji Rady Miejskiej.</w:t>
      </w:r>
    </w:p>
    <w:p w:rsidR="006B3AE4" w:rsidRDefault="006B3AE4" w:rsidP="006B3AE4">
      <w:pPr>
        <w:jc w:val="both"/>
        <w:rPr>
          <w:rFonts w:ascii="Book Antiqua" w:hAnsi="Book Antiqua"/>
          <w:b/>
          <w:sz w:val="18"/>
          <w:szCs w:val="18"/>
          <w:u w:val="single"/>
        </w:rPr>
      </w:pPr>
    </w:p>
    <w:p w:rsidR="006B3AE4" w:rsidRDefault="006B3AE4" w:rsidP="006B3AE4">
      <w:pPr>
        <w:jc w:val="both"/>
        <w:rPr>
          <w:rFonts w:ascii="Book Antiqua" w:hAnsi="Book Antiqua"/>
          <w:b/>
          <w:sz w:val="18"/>
          <w:szCs w:val="18"/>
          <w:u w:val="single"/>
        </w:rPr>
      </w:pPr>
    </w:p>
    <w:p w:rsidR="006B3AE4" w:rsidRDefault="006B3AE4" w:rsidP="006B3AE4">
      <w:pPr>
        <w:jc w:val="both"/>
        <w:rPr>
          <w:rFonts w:ascii="Book Antiqua" w:hAnsi="Book Antiqua"/>
          <w:b/>
          <w:sz w:val="18"/>
          <w:szCs w:val="18"/>
          <w:u w:val="single"/>
        </w:rPr>
      </w:pPr>
    </w:p>
    <w:p w:rsidR="006B3AE4" w:rsidRDefault="006B3AE4" w:rsidP="006B3AE4">
      <w:pPr>
        <w:jc w:val="both"/>
        <w:rPr>
          <w:rFonts w:ascii="Book Antiqua" w:hAnsi="Book Antiqua"/>
          <w:b/>
          <w:sz w:val="18"/>
          <w:szCs w:val="18"/>
          <w:u w:val="single"/>
        </w:rPr>
      </w:pPr>
    </w:p>
    <w:p w:rsidR="00445DD2" w:rsidRDefault="00445DD2" w:rsidP="006B3AE4">
      <w:pPr>
        <w:jc w:val="both"/>
        <w:rPr>
          <w:rFonts w:ascii="Book Antiqua" w:hAnsi="Book Antiqua"/>
          <w:b/>
          <w:sz w:val="18"/>
          <w:szCs w:val="18"/>
          <w:u w:val="single"/>
        </w:rPr>
      </w:pPr>
    </w:p>
    <w:p w:rsidR="00445DD2" w:rsidRDefault="00445DD2" w:rsidP="006B3AE4">
      <w:pPr>
        <w:jc w:val="both"/>
        <w:rPr>
          <w:rFonts w:ascii="Book Antiqua" w:hAnsi="Book Antiqua"/>
          <w:b/>
          <w:sz w:val="18"/>
          <w:szCs w:val="18"/>
          <w:u w:val="single"/>
        </w:rPr>
      </w:pPr>
    </w:p>
    <w:p w:rsidR="00445DD2" w:rsidRDefault="00445DD2" w:rsidP="006B3AE4">
      <w:pPr>
        <w:jc w:val="both"/>
        <w:rPr>
          <w:rFonts w:ascii="Book Antiqua" w:hAnsi="Book Antiqua"/>
          <w:b/>
          <w:sz w:val="18"/>
          <w:szCs w:val="18"/>
          <w:u w:val="single"/>
        </w:rPr>
      </w:pPr>
    </w:p>
    <w:p w:rsidR="00445DD2" w:rsidRDefault="00445DD2" w:rsidP="006B3AE4">
      <w:pPr>
        <w:jc w:val="both"/>
        <w:rPr>
          <w:rFonts w:ascii="Book Antiqua" w:hAnsi="Book Antiqua"/>
          <w:b/>
          <w:sz w:val="18"/>
          <w:szCs w:val="18"/>
          <w:u w:val="single"/>
        </w:rPr>
      </w:pPr>
    </w:p>
    <w:p w:rsidR="00445DD2" w:rsidRDefault="00445DD2" w:rsidP="006B3AE4">
      <w:pPr>
        <w:jc w:val="both"/>
        <w:rPr>
          <w:rFonts w:ascii="Book Antiqua" w:hAnsi="Book Antiqua"/>
          <w:b/>
          <w:sz w:val="18"/>
          <w:szCs w:val="18"/>
          <w:u w:val="single"/>
        </w:rPr>
      </w:pPr>
    </w:p>
    <w:p w:rsidR="00445DD2" w:rsidRDefault="00445DD2" w:rsidP="006B3AE4">
      <w:pPr>
        <w:jc w:val="both"/>
        <w:rPr>
          <w:rFonts w:ascii="Book Antiqua" w:hAnsi="Book Antiqua"/>
          <w:b/>
          <w:sz w:val="18"/>
          <w:szCs w:val="18"/>
          <w:u w:val="single"/>
        </w:rPr>
      </w:pPr>
    </w:p>
    <w:p w:rsidR="00445DD2" w:rsidRDefault="00445DD2" w:rsidP="006B3AE4">
      <w:pPr>
        <w:jc w:val="both"/>
        <w:rPr>
          <w:rFonts w:ascii="Book Antiqua" w:hAnsi="Book Antiqua"/>
          <w:b/>
          <w:sz w:val="18"/>
          <w:szCs w:val="18"/>
          <w:u w:val="single"/>
        </w:rPr>
      </w:pPr>
    </w:p>
    <w:p w:rsidR="00445DD2" w:rsidRDefault="00445DD2" w:rsidP="006B3AE4">
      <w:pPr>
        <w:jc w:val="both"/>
        <w:rPr>
          <w:rFonts w:ascii="Book Antiqua" w:hAnsi="Book Antiqua"/>
          <w:b/>
          <w:sz w:val="18"/>
          <w:szCs w:val="18"/>
          <w:u w:val="single"/>
        </w:rPr>
      </w:pPr>
    </w:p>
    <w:p w:rsidR="006B3AE4" w:rsidRDefault="006B3AE4" w:rsidP="006B3AE4">
      <w:pPr>
        <w:jc w:val="both"/>
        <w:rPr>
          <w:rFonts w:ascii="Book Antiqua" w:hAnsi="Book Antiqua"/>
          <w:b/>
          <w:sz w:val="18"/>
          <w:szCs w:val="18"/>
          <w:u w:val="single"/>
        </w:rPr>
      </w:pPr>
    </w:p>
    <w:p w:rsidR="006B3AE4" w:rsidRDefault="00445DD2" w:rsidP="006B3AE4">
      <w:pPr>
        <w:jc w:val="both"/>
        <w:rPr>
          <w:rFonts w:ascii="Book Antiqua" w:hAnsi="Book Antiqua"/>
          <w:b/>
          <w:sz w:val="18"/>
          <w:szCs w:val="18"/>
          <w:u w:val="single"/>
        </w:rPr>
      </w:pPr>
      <w:r>
        <w:rPr>
          <w:rFonts w:ascii="Book Antiqua" w:hAnsi="Book Antiqua"/>
          <w:b/>
          <w:sz w:val="18"/>
          <w:szCs w:val="18"/>
          <w:u w:val="single"/>
        </w:rPr>
        <w:t>Podstawa prawna do udzielenia zwolnienia z pracy:</w:t>
      </w:r>
    </w:p>
    <w:p w:rsidR="00DF05FF" w:rsidRPr="00662E28" w:rsidRDefault="00DF05FF" w:rsidP="00DF05FF">
      <w:pPr>
        <w:jc w:val="both"/>
        <w:rPr>
          <w:rFonts w:ascii="Book Antiqua" w:hAnsi="Book Antiqua"/>
          <w:sz w:val="20"/>
          <w:szCs w:val="20"/>
        </w:rPr>
      </w:pPr>
      <w:r w:rsidRPr="00662E28">
        <w:rPr>
          <w:rFonts w:ascii="Book Antiqua" w:hAnsi="Book Antiqua"/>
          <w:sz w:val="20"/>
          <w:szCs w:val="20"/>
        </w:rPr>
        <w:t>art. 25 ust. 3 ustawy z dnia 8 marca 1990 r. o samorządzie gminnym (</w:t>
      </w:r>
      <w:proofErr w:type="spellStart"/>
      <w:r w:rsidRPr="00662E28">
        <w:rPr>
          <w:rFonts w:ascii="Book Antiqua" w:hAnsi="Book Antiqua"/>
          <w:sz w:val="20"/>
          <w:szCs w:val="20"/>
        </w:rPr>
        <w:t>t.j</w:t>
      </w:r>
      <w:proofErr w:type="spellEnd"/>
      <w:r w:rsidRPr="00662E28">
        <w:rPr>
          <w:rFonts w:ascii="Book Antiqua" w:hAnsi="Book Antiqua"/>
          <w:sz w:val="20"/>
          <w:szCs w:val="20"/>
        </w:rPr>
        <w:t xml:space="preserve">. Dz. U. z 2016 r. poz. 446, </w:t>
      </w:r>
      <w:r w:rsidRPr="00662E28">
        <w:rPr>
          <w:rFonts w:ascii="Book Antiqua" w:hAnsi="Book Antiqua"/>
          <w:sz w:val="20"/>
          <w:szCs w:val="20"/>
        </w:rPr>
        <w:br/>
        <w:t>poz. 1579, poz. 1948)</w:t>
      </w:r>
    </w:p>
    <w:p w:rsidR="006B3AE4" w:rsidRDefault="006B3AE4" w:rsidP="006B3AE4">
      <w:pPr>
        <w:jc w:val="both"/>
        <w:rPr>
          <w:rFonts w:ascii="Book Antiqua" w:hAnsi="Book Antiqua"/>
          <w:b/>
          <w:sz w:val="18"/>
          <w:szCs w:val="18"/>
          <w:u w:val="single"/>
        </w:rPr>
      </w:pPr>
    </w:p>
    <w:p w:rsidR="006B3AE4" w:rsidRDefault="006B3AE4" w:rsidP="006B3AE4">
      <w:pPr>
        <w:jc w:val="both"/>
        <w:rPr>
          <w:rFonts w:ascii="Book Antiqua" w:hAnsi="Book Antiqua"/>
          <w:b/>
          <w:sz w:val="18"/>
          <w:szCs w:val="18"/>
          <w:u w:val="single"/>
        </w:rPr>
      </w:pPr>
    </w:p>
    <w:p w:rsidR="006B3AE4" w:rsidRDefault="006B3AE4" w:rsidP="006B3AE4">
      <w:pPr>
        <w:jc w:val="both"/>
        <w:rPr>
          <w:rFonts w:ascii="Book Antiqua" w:hAnsi="Book Antiqua"/>
          <w:b/>
          <w:sz w:val="18"/>
          <w:szCs w:val="18"/>
          <w:u w:val="single"/>
        </w:rPr>
      </w:pPr>
    </w:p>
    <w:p w:rsidR="006B3AE4" w:rsidRDefault="006B3AE4" w:rsidP="006B3AE4">
      <w:pPr>
        <w:jc w:val="both"/>
        <w:rPr>
          <w:rFonts w:ascii="Book Antiqua" w:hAnsi="Book Antiqua"/>
          <w:b/>
          <w:sz w:val="18"/>
          <w:szCs w:val="18"/>
          <w:u w:val="single"/>
        </w:rPr>
      </w:pPr>
    </w:p>
    <w:p w:rsidR="006B3AE4" w:rsidRDefault="006B3AE4" w:rsidP="006B3AE4">
      <w:pPr>
        <w:jc w:val="both"/>
        <w:rPr>
          <w:rFonts w:ascii="Book Antiqua" w:hAnsi="Book Antiqua"/>
          <w:b/>
          <w:sz w:val="18"/>
          <w:szCs w:val="18"/>
          <w:u w:val="single"/>
        </w:rPr>
      </w:pPr>
    </w:p>
    <w:p w:rsidR="006B3AE4" w:rsidRDefault="006B3AE4" w:rsidP="006B3AE4"/>
    <w:p w:rsidR="008E749A" w:rsidRDefault="008E749A"/>
    <w:sectPr w:rsidR="008E749A" w:rsidSect="00ED5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60E9D"/>
    <w:multiLevelType w:val="hybridMultilevel"/>
    <w:tmpl w:val="FF2E2F38"/>
    <w:lvl w:ilvl="0" w:tplc="B7BE8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D6B346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C2D63DEE">
      <w:start w:val="1"/>
      <w:numFmt w:val="lowerLetter"/>
      <w:lvlText w:val="%3)"/>
      <w:lvlJc w:val="left"/>
      <w:pPr>
        <w:tabs>
          <w:tab w:val="num" w:pos="2505"/>
        </w:tabs>
        <w:ind w:left="250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6B3AE4"/>
    <w:rsid w:val="0002449B"/>
    <w:rsid w:val="0003157A"/>
    <w:rsid w:val="000D340B"/>
    <w:rsid w:val="00167ADE"/>
    <w:rsid w:val="00234BCB"/>
    <w:rsid w:val="00281AC3"/>
    <w:rsid w:val="002E75EC"/>
    <w:rsid w:val="0035216E"/>
    <w:rsid w:val="00360C0F"/>
    <w:rsid w:val="003777E4"/>
    <w:rsid w:val="00382A6C"/>
    <w:rsid w:val="003C0FB1"/>
    <w:rsid w:val="00445DD2"/>
    <w:rsid w:val="004644BE"/>
    <w:rsid w:val="004E481A"/>
    <w:rsid w:val="005C0E29"/>
    <w:rsid w:val="00613951"/>
    <w:rsid w:val="006A7B0A"/>
    <w:rsid w:val="006B3AE4"/>
    <w:rsid w:val="007509B8"/>
    <w:rsid w:val="00755EDE"/>
    <w:rsid w:val="00760B48"/>
    <w:rsid w:val="00784898"/>
    <w:rsid w:val="008158D2"/>
    <w:rsid w:val="00870F42"/>
    <w:rsid w:val="008A343A"/>
    <w:rsid w:val="008E749A"/>
    <w:rsid w:val="009670B6"/>
    <w:rsid w:val="009E1E13"/>
    <w:rsid w:val="00A3117F"/>
    <w:rsid w:val="00A52D75"/>
    <w:rsid w:val="00AF436B"/>
    <w:rsid w:val="00AF7794"/>
    <w:rsid w:val="00B20D40"/>
    <w:rsid w:val="00B25254"/>
    <w:rsid w:val="00B328F9"/>
    <w:rsid w:val="00B57E2C"/>
    <w:rsid w:val="00BC00C8"/>
    <w:rsid w:val="00BF0402"/>
    <w:rsid w:val="00C227B1"/>
    <w:rsid w:val="00C32D24"/>
    <w:rsid w:val="00C764E5"/>
    <w:rsid w:val="00D521A4"/>
    <w:rsid w:val="00D66122"/>
    <w:rsid w:val="00DF05FF"/>
    <w:rsid w:val="00E52166"/>
    <w:rsid w:val="00E94B9B"/>
    <w:rsid w:val="00EE2948"/>
    <w:rsid w:val="00EF6A68"/>
    <w:rsid w:val="00F21046"/>
    <w:rsid w:val="00F40F6E"/>
    <w:rsid w:val="00F81898"/>
    <w:rsid w:val="00FC6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B3AE4"/>
    <w:pPr>
      <w:keepNext/>
      <w:outlineLvl w:val="1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6B3AE4"/>
    <w:pPr>
      <w:keepNext/>
      <w:ind w:left="4248" w:firstLine="708"/>
      <w:outlineLvl w:val="5"/>
    </w:pPr>
    <w:rPr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6B3AE4"/>
    <w:pPr>
      <w:keepNext/>
      <w:outlineLvl w:val="6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B3AE4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B3AE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B3AE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6B3A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B3AE4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637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hchyra</dc:creator>
  <cp:lastModifiedBy>hchyra</cp:lastModifiedBy>
  <cp:revision>11</cp:revision>
  <cp:lastPrinted>2017-03-22T13:07:00Z</cp:lastPrinted>
  <dcterms:created xsi:type="dcterms:W3CDTF">2017-03-21T11:01:00Z</dcterms:created>
  <dcterms:modified xsi:type="dcterms:W3CDTF">2017-03-22T14:44:00Z</dcterms:modified>
</cp:coreProperties>
</file>