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99CFBA" w14:textId="3D044660" w:rsidR="0071733A" w:rsidRPr="008E1434" w:rsidRDefault="00B628B0" w:rsidP="008E1434">
      <w:pPr>
        <w:autoSpaceDE w:val="0"/>
        <w:autoSpaceDN w:val="0"/>
        <w:adjustRightInd w:val="0"/>
        <w:spacing w:after="0" w:line="360" w:lineRule="auto"/>
        <w:ind w:left="4111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Tomaszów Mazowiecki</w:t>
      </w:r>
      <w:r w:rsidR="007C3832">
        <w:rPr>
          <w:rFonts w:cs="Times New Roman"/>
          <w:sz w:val="24"/>
          <w:szCs w:val="24"/>
        </w:rPr>
        <w:t xml:space="preserve">, dnia 09.12.2024 </w:t>
      </w:r>
      <w:r w:rsidR="008E1434" w:rsidRPr="008E1434">
        <w:rPr>
          <w:rFonts w:cs="Times New Roman"/>
          <w:sz w:val="24"/>
          <w:szCs w:val="24"/>
        </w:rPr>
        <w:t>roku</w:t>
      </w:r>
    </w:p>
    <w:p w14:paraId="3BC2C586" w14:textId="77777777" w:rsidR="00B33233" w:rsidRDefault="00B33233" w:rsidP="008E1434">
      <w:pPr>
        <w:autoSpaceDE w:val="0"/>
        <w:autoSpaceDN w:val="0"/>
        <w:adjustRightInd w:val="0"/>
        <w:spacing w:after="0" w:line="360" w:lineRule="auto"/>
        <w:rPr>
          <w:rFonts w:cs="Times New Roman"/>
          <w:sz w:val="24"/>
          <w:szCs w:val="24"/>
        </w:rPr>
      </w:pPr>
    </w:p>
    <w:p w14:paraId="3A206CF0" w14:textId="77777777" w:rsidR="008E1434" w:rsidRPr="008E1434" w:rsidRDefault="008E1434" w:rsidP="008E1434">
      <w:pPr>
        <w:autoSpaceDE w:val="0"/>
        <w:autoSpaceDN w:val="0"/>
        <w:adjustRightInd w:val="0"/>
        <w:spacing w:after="0" w:line="360" w:lineRule="auto"/>
        <w:rPr>
          <w:rFonts w:cs="Times New Roman"/>
          <w:sz w:val="24"/>
          <w:szCs w:val="24"/>
        </w:rPr>
      </w:pPr>
    </w:p>
    <w:p w14:paraId="09000311" w14:textId="6601C4E3" w:rsidR="0071733A" w:rsidRPr="008E1434" w:rsidRDefault="0071733A" w:rsidP="008E1434">
      <w:pPr>
        <w:autoSpaceDE w:val="0"/>
        <w:autoSpaceDN w:val="0"/>
        <w:adjustRightInd w:val="0"/>
        <w:spacing w:after="0" w:line="360" w:lineRule="auto"/>
        <w:ind w:left="5387"/>
        <w:rPr>
          <w:rFonts w:cs="Times New Roman"/>
          <w:b/>
          <w:i/>
          <w:sz w:val="24"/>
          <w:szCs w:val="24"/>
        </w:rPr>
      </w:pPr>
      <w:r w:rsidRPr="008E1434">
        <w:rPr>
          <w:rFonts w:cs="Times New Roman"/>
          <w:b/>
          <w:i/>
          <w:sz w:val="24"/>
          <w:szCs w:val="24"/>
        </w:rPr>
        <w:t>Pan</w:t>
      </w:r>
      <w:r w:rsidR="00374CAC">
        <w:rPr>
          <w:rFonts w:cs="Times New Roman"/>
          <w:b/>
          <w:i/>
          <w:sz w:val="24"/>
          <w:szCs w:val="24"/>
        </w:rPr>
        <w:t>i</w:t>
      </w:r>
    </w:p>
    <w:p w14:paraId="6082486A" w14:textId="5CC964D3" w:rsidR="0071733A" w:rsidRPr="008E1434" w:rsidRDefault="00374CAC" w:rsidP="008E1434">
      <w:pPr>
        <w:autoSpaceDE w:val="0"/>
        <w:autoSpaceDN w:val="0"/>
        <w:adjustRightInd w:val="0"/>
        <w:spacing w:after="0" w:line="360" w:lineRule="auto"/>
        <w:ind w:left="5387"/>
        <w:rPr>
          <w:rFonts w:cs="Times New Roman"/>
          <w:b/>
          <w:i/>
          <w:sz w:val="24"/>
          <w:szCs w:val="24"/>
        </w:rPr>
      </w:pPr>
      <w:r>
        <w:rPr>
          <w:rFonts w:cs="Times New Roman"/>
          <w:b/>
          <w:i/>
          <w:sz w:val="24"/>
          <w:szCs w:val="24"/>
        </w:rPr>
        <w:t>Barbara Klatka</w:t>
      </w:r>
    </w:p>
    <w:p w14:paraId="0120EEEA" w14:textId="3921CE69" w:rsidR="0071733A" w:rsidRPr="008E1434" w:rsidRDefault="0071733A" w:rsidP="008E1434">
      <w:pPr>
        <w:autoSpaceDE w:val="0"/>
        <w:autoSpaceDN w:val="0"/>
        <w:adjustRightInd w:val="0"/>
        <w:spacing w:after="0" w:line="360" w:lineRule="auto"/>
        <w:ind w:left="5387"/>
        <w:rPr>
          <w:rFonts w:cs="Times New Roman"/>
          <w:b/>
          <w:i/>
          <w:sz w:val="24"/>
          <w:szCs w:val="24"/>
        </w:rPr>
      </w:pPr>
      <w:r w:rsidRPr="008E1434">
        <w:rPr>
          <w:rFonts w:cs="Times New Roman"/>
          <w:b/>
          <w:i/>
          <w:sz w:val="24"/>
          <w:szCs w:val="24"/>
        </w:rPr>
        <w:t>Przewodnicząc</w:t>
      </w:r>
      <w:r w:rsidR="00374CAC">
        <w:rPr>
          <w:rFonts w:cs="Times New Roman"/>
          <w:b/>
          <w:i/>
          <w:sz w:val="24"/>
          <w:szCs w:val="24"/>
        </w:rPr>
        <w:t>a</w:t>
      </w:r>
      <w:r w:rsidRPr="008E1434">
        <w:rPr>
          <w:rFonts w:cs="Times New Roman"/>
          <w:b/>
          <w:i/>
          <w:sz w:val="24"/>
          <w:szCs w:val="24"/>
        </w:rPr>
        <w:t xml:space="preserve"> Rady </w:t>
      </w:r>
    </w:p>
    <w:p w14:paraId="677A49C4" w14:textId="77777777" w:rsidR="0071733A" w:rsidRPr="008E1434" w:rsidRDefault="0071733A" w:rsidP="008E1434">
      <w:pPr>
        <w:autoSpaceDE w:val="0"/>
        <w:autoSpaceDN w:val="0"/>
        <w:adjustRightInd w:val="0"/>
        <w:spacing w:after="0" w:line="360" w:lineRule="auto"/>
        <w:ind w:left="5387"/>
        <w:rPr>
          <w:rFonts w:cs="Times New Roman"/>
          <w:b/>
          <w:i/>
          <w:sz w:val="24"/>
          <w:szCs w:val="24"/>
        </w:rPr>
      </w:pPr>
      <w:r w:rsidRPr="008E1434">
        <w:rPr>
          <w:rFonts w:cs="Times New Roman"/>
          <w:b/>
          <w:i/>
          <w:sz w:val="24"/>
          <w:szCs w:val="24"/>
        </w:rPr>
        <w:t>Miejskiej Tomaszowa Mazowieckiego</w:t>
      </w:r>
    </w:p>
    <w:p w14:paraId="596CDE56" w14:textId="77777777" w:rsidR="0071733A" w:rsidRPr="008E1434" w:rsidRDefault="0071733A" w:rsidP="008E1434">
      <w:pPr>
        <w:autoSpaceDE w:val="0"/>
        <w:autoSpaceDN w:val="0"/>
        <w:adjustRightInd w:val="0"/>
        <w:spacing w:after="0" w:line="360" w:lineRule="auto"/>
        <w:rPr>
          <w:rFonts w:cs="Times New Roman"/>
          <w:sz w:val="24"/>
          <w:szCs w:val="24"/>
        </w:rPr>
      </w:pPr>
    </w:p>
    <w:p w14:paraId="409A7165" w14:textId="3D5E81F7" w:rsidR="0071733A" w:rsidRPr="00147D82" w:rsidRDefault="00D1637A" w:rsidP="008E1434">
      <w:pPr>
        <w:autoSpaceDE w:val="0"/>
        <w:autoSpaceDN w:val="0"/>
        <w:adjustRightInd w:val="0"/>
        <w:spacing w:after="0" w:line="360" w:lineRule="auto"/>
        <w:rPr>
          <w:rFonts w:cs="Times New Roman"/>
          <w:sz w:val="24"/>
          <w:szCs w:val="24"/>
        </w:rPr>
      </w:pPr>
      <w:r w:rsidRPr="00147D82">
        <w:rPr>
          <w:rFonts w:cs="Times New Roman"/>
          <w:sz w:val="24"/>
          <w:szCs w:val="24"/>
        </w:rPr>
        <w:t>WSP.</w:t>
      </w:r>
      <w:r w:rsidR="005225EE" w:rsidRPr="00147D82">
        <w:rPr>
          <w:rFonts w:cs="Times New Roman"/>
          <w:sz w:val="24"/>
          <w:szCs w:val="24"/>
        </w:rPr>
        <w:t>5315.</w:t>
      </w:r>
      <w:r w:rsidR="007C3832">
        <w:rPr>
          <w:rFonts w:cs="Times New Roman"/>
          <w:sz w:val="24"/>
          <w:szCs w:val="24"/>
        </w:rPr>
        <w:t>2</w:t>
      </w:r>
      <w:r w:rsidR="00743882">
        <w:rPr>
          <w:rFonts w:cs="Times New Roman"/>
          <w:sz w:val="24"/>
          <w:szCs w:val="24"/>
        </w:rPr>
        <w:t>.202</w:t>
      </w:r>
      <w:r w:rsidR="007C3832">
        <w:rPr>
          <w:rFonts w:cs="Times New Roman"/>
          <w:sz w:val="24"/>
          <w:szCs w:val="24"/>
        </w:rPr>
        <w:t>4</w:t>
      </w:r>
    </w:p>
    <w:p w14:paraId="7FFCF599" w14:textId="77777777" w:rsidR="0071733A" w:rsidRPr="008E1434" w:rsidRDefault="0071733A" w:rsidP="008E1434">
      <w:pPr>
        <w:autoSpaceDE w:val="0"/>
        <w:autoSpaceDN w:val="0"/>
        <w:adjustRightInd w:val="0"/>
        <w:spacing w:after="0" w:line="360" w:lineRule="auto"/>
        <w:jc w:val="both"/>
        <w:rPr>
          <w:rFonts w:cs="Times New Roman"/>
          <w:sz w:val="24"/>
          <w:szCs w:val="24"/>
        </w:rPr>
      </w:pPr>
    </w:p>
    <w:p w14:paraId="2666DA7B" w14:textId="79C4E4E7" w:rsidR="0071733A" w:rsidRPr="008E1434" w:rsidRDefault="0071733A" w:rsidP="008E143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cs="Times New Roman"/>
          <w:sz w:val="24"/>
          <w:szCs w:val="24"/>
        </w:rPr>
      </w:pPr>
      <w:r w:rsidRPr="008E1434">
        <w:rPr>
          <w:rFonts w:cs="Times New Roman"/>
          <w:sz w:val="24"/>
          <w:szCs w:val="24"/>
        </w:rPr>
        <w:t>Informuję, iż w myśl przepisu § 3 ust. 1</w:t>
      </w:r>
      <w:r w:rsidR="00E12BBC" w:rsidRPr="008E1434">
        <w:rPr>
          <w:rFonts w:cs="Times New Roman"/>
          <w:sz w:val="24"/>
          <w:szCs w:val="24"/>
        </w:rPr>
        <w:t xml:space="preserve"> i ust. 2</w:t>
      </w:r>
      <w:r w:rsidR="00474D2E">
        <w:rPr>
          <w:rFonts w:cs="Times New Roman"/>
          <w:sz w:val="24"/>
          <w:szCs w:val="24"/>
        </w:rPr>
        <w:t xml:space="preserve"> </w:t>
      </w:r>
      <w:r w:rsidRPr="008E1434">
        <w:rPr>
          <w:rFonts w:cs="Times New Roman"/>
          <w:sz w:val="24"/>
          <w:szCs w:val="24"/>
        </w:rPr>
        <w:t xml:space="preserve">rozporządzenia Rady Ministrów </w:t>
      </w:r>
      <w:r w:rsidR="00E12BBC" w:rsidRPr="008E1434">
        <w:rPr>
          <w:rFonts w:cs="Times New Roman"/>
          <w:sz w:val="24"/>
          <w:szCs w:val="24"/>
        </w:rPr>
        <w:br/>
      </w:r>
      <w:r w:rsidRPr="008E1434">
        <w:rPr>
          <w:rFonts w:cs="Times New Roman"/>
          <w:sz w:val="24"/>
          <w:szCs w:val="24"/>
        </w:rPr>
        <w:t>z</w:t>
      </w:r>
      <w:r w:rsidR="00E12BBC" w:rsidRPr="008E1434">
        <w:rPr>
          <w:rFonts w:cs="Times New Roman"/>
          <w:sz w:val="24"/>
          <w:szCs w:val="24"/>
        </w:rPr>
        <w:t xml:space="preserve"> </w:t>
      </w:r>
      <w:r w:rsidRPr="008E1434">
        <w:rPr>
          <w:rFonts w:cs="Times New Roman"/>
          <w:sz w:val="24"/>
          <w:szCs w:val="24"/>
        </w:rPr>
        <w:t>dnia 1 czerwca</w:t>
      </w:r>
      <w:r w:rsidR="00BE7ABF" w:rsidRPr="008E1434">
        <w:rPr>
          <w:rFonts w:cs="Times New Roman"/>
          <w:sz w:val="24"/>
          <w:szCs w:val="24"/>
        </w:rPr>
        <w:t xml:space="preserve"> </w:t>
      </w:r>
      <w:r w:rsidRPr="008E1434">
        <w:rPr>
          <w:rFonts w:cs="Times New Roman"/>
          <w:sz w:val="24"/>
          <w:szCs w:val="24"/>
        </w:rPr>
        <w:t>20</w:t>
      </w:r>
      <w:r w:rsidR="00BE7ABF" w:rsidRPr="008E1434">
        <w:rPr>
          <w:rFonts w:cs="Times New Roman"/>
          <w:sz w:val="24"/>
          <w:szCs w:val="24"/>
        </w:rPr>
        <w:t>1</w:t>
      </w:r>
      <w:r w:rsidRPr="008E1434">
        <w:rPr>
          <w:rFonts w:cs="Times New Roman"/>
          <w:sz w:val="24"/>
          <w:szCs w:val="24"/>
        </w:rPr>
        <w:t>0</w:t>
      </w:r>
      <w:r w:rsidR="00474D2E">
        <w:rPr>
          <w:rFonts w:cs="Times New Roman"/>
          <w:sz w:val="24"/>
          <w:szCs w:val="24"/>
        </w:rPr>
        <w:t xml:space="preserve"> </w:t>
      </w:r>
      <w:r w:rsidRPr="008E1434">
        <w:rPr>
          <w:rFonts w:cs="Times New Roman"/>
          <w:sz w:val="24"/>
          <w:szCs w:val="24"/>
        </w:rPr>
        <w:t>r</w:t>
      </w:r>
      <w:r w:rsidR="00474D2E">
        <w:rPr>
          <w:rFonts w:cs="Times New Roman"/>
          <w:sz w:val="24"/>
          <w:szCs w:val="24"/>
        </w:rPr>
        <w:t>oku</w:t>
      </w:r>
      <w:r w:rsidRPr="008E1434">
        <w:rPr>
          <w:rFonts w:cs="Times New Roman"/>
          <w:sz w:val="24"/>
          <w:szCs w:val="24"/>
        </w:rPr>
        <w:t xml:space="preserve"> </w:t>
      </w:r>
      <w:r w:rsidRPr="008E1434">
        <w:rPr>
          <w:rFonts w:cs="Arial"/>
          <w:sz w:val="24"/>
          <w:szCs w:val="24"/>
        </w:rPr>
        <w:t xml:space="preserve">w </w:t>
      </w:r>
      <w:r w:rsidRPr="008E1434">
        <w:rPr>
          <w:rFonts w:cs="Times New Roman"/>
          <w:i/>
          <w:iCs/>
          <w:sz w:val="24"/>
          <w:szCs w:val="24"/>
        </w:rPr>
        <w:t xml:space="preserve">sprawie podmiotów, </w:t>
      </w:r>
      <w:r w:rsidRPr="008E1434">
        <w:rPr>
          <w:rFonts w:cs="Arial"/>
          <w:sz w:val="24"/>
          <w:szCs w:val="24"/>
        </w:rPr>
        <w:t xml:space="preserve">w </w:t>
      </w:r>
      <w:r w:rsidRPr="008E1434">
        <w:rPr>
          <w:rFonts w:cs="Times New Roman"/>
          <w:i/>
          <w:iCs/>
          <w:sz w:val="24"/>
          <w:szCs w:val="24"/>
        </w:rPr>
        <w:t>których jest wykonywana kara ograniczenia wolności oraz praca</w:t>
      </w:r>
      <w:r w:rsidR="00BE7ABF" w:rsidRPr="008E1434">
        <w:rPr>
          <w:rFonts w:cs="Times New Roman"/>
          <w:i/>
          <w:iCs/>
          <w:sz w:val="24"/>
          <w:szCs w:val="24"/>
        </w:rPr>
        <w:t xml:space="preserve"> </w:t>
      </w:r>
      <w:r w:rsidRPr="008E1434">
        <w:rPr>
          <w:rFonts w:cs="Times New Roman"/>
          <w:i/>
          <w:iCs/>
          <w:sz w:val="24"/>
          <w:szCs w:val="24"/>
        </w:rPr>
        <w:t xml:space="preserve">społecznie użyteczna </w:t>
      </w:r>
      <w:r w:rsidR="00BE7ABF" w:rsidRPr="008E1434">
        <w:rPr>
          <w:rFonts w:cs="Times New Roman"/>
          <w:sz w:val="24"/>
          <w:szCs w:val="24"/>
        </w:rPr>
        <w:t xml:space="preserve"> (Dz.</w:t>
      </w:r>
      <w:r w:rsidR="005225EE">
        <w:rPr>
          <w:rFonts w:cs="Times New Roman"/>
          <w:sz w:val="24"/>
          <w:szCs w:val="24"/>
        </w:rPr>
        <w:t xml:space="preserve"> </w:t>
      </w:r>
      <w:r w:rsidR="00BE7ABF" w:rsidRPr="008E1434">
        <w:rPr>
          <w:rFonts w:cs="Times New Roman"/>
          <w:sz w:val="24"/>
          <w:szCs w:val="24"/>
        </w:rPr>
        <w:t>U. Nr 98, poz. 634</w:t>
      </w:r>
      <w:r w:rsidRPr="008E1434">
        <w:rPr>
          <w:rFonts w:cs="Times New Roman"/>
          <w:sz w:val="24"/>
          <w:szCs w:val="24"/>
        </w:rPr>
        <w:t>) Prezydent Miasta Tomaszowa Ma</w:t>
      </w:r>
      <w:r w:rsidR="00BE7ABF" w:rsidRPr="008E1434">
        <w:rPr>
          <w:rFonts w:cs="Times New Roman"/>
          <w:sz w:val="24"/>
          <w:szCs w:val="24"/>
        </w:rPr>
        <w:t>z</w:t>
      </w:r>
      <w:r w:rsidR="0025178A">
        <w:rPr>
          <w:rFonts w:cs="Times New Roman"/>
          <w:sz w:val="24"/>
          <w:szCs w:val="24"/>
        </w:rPr>
        <w:t>owieckiego przekazuje</w:t>
      </w:r>
      <w:r w:rsidRPr="008E1434">
        <w:rPr>
          <w:rFonts w:cs="Times New Roman"/>
          <w:sz w:val="24"/>
          <w:szCs w:val="24"/>
        </w:rPr>
        <w:t xml:space="preserve"> informację, o wyznaczonych po</w:t>
      </w:r>
      <w:r w:rsidR="00CA7D32">
        <w:rPr>
          <w:rFonts w:cs="Times New Roman"/>
          <w:sz w:val="24"/>
          <w:szCs w:val="24"/>
        </w:rPr>
        <w:t>dmiotach, do których w roku 20</w:t>
      </w:r>
      <w:r w:rsidR="005225EE">
        <w:rPr>
          <w:rFonts w:cs="Times New Roman"/>
          <w:sz w:val="24"/>
          <w:szCs w:val="24"/>
        </w:rPr>
        <w:t>2</w:t>
      </w:r>
      <w:r w:rsidR="00374CAC">
        <w:rPr>
          <w:rFonts w:cs="Times New Roman"/>
          <w:sz w:val="24"/>
          <w:szCs w:val="24"/>
        </w:rPr>
        <w:t>5</w:t>
      </w:r>
      <w:r w:rsidRPr="008E1434">
        <w:rPr>
          <w:rFonts w:cs="Times New Roman"/>
          <w:sz w:val="24"/>
          <w:szCs w:val="24"/>
        </w:rPr>
        <w:t xml:space="preserve"> Prezes Sądu Rejonowego Tomaszowa Mazowieckiego </w:t>
      </w:r>
      <w:r w:rsidR="00BE7ABF" w:rsidRPr="008E1434">
        <w:rPr>
          <w:rFonts w:cs="Times New Roman"/>
          <w:sz w:val="24"/>
          <w:szCs w:val="24"/>
        </w:rPr>
        <w:t>może</w:t>
      </w:r>
      <w:r w:rsidRPr="008E1434">
        <w:rPr>
          <w:rFonts w:cs="Times New Roman"/>
          <w:sz w:val="24"/>
          <w:szCs w:val="24"/>
        </w:rPr>
        <w:t xml:space="preserve"> kierować osoby w celu wykonywania nieodpłatnej kontrolowanej pracy na cele społeczne oraz pracy społecznie użytecznej orzeczonej</w:t>
      </w:r>
      <w:r w:rsidR="00BE7ABF" w:rsidRPr="008E1434">
        <w:rPr>
          <w:rFonts w:cs="Times New Roman"/>
          <w:sz w:val="24"/>
          <w:szCs w:val="24"/>
        </w:rPr>
        <w:t xml:space="preserve"> </w:t>
      </w:r>
      <w:r w:rsidRPr="008E1434">
        <w:rPr>
          <w:rFonts w:cs="Times New Roman"/>
          <w:sz w:val="24"/>
          <w:szCs w:val="24"/>
        </w:rPr>
        <w:t>w zamian za nieściągnięte grzywny</w:t>
      </w:r>
      <w:r w:rsidR="007707B2" w:rsidRPr="008E1434">
        <w:rPr>
          <w:rFonts w:cs="Times New Roman"/>
          <w:sz w:val="24"/>
          <w:szCs w:val="24"/>
        </w:rPr>
        <w:t xml:space="preserve">. </w:t>
      </w:r>
    </w:p>
    <w:p w14:paraId="52D869BD" w14:textId="16E20456" w:rsidR="0071733A" w:rsidRPr="008E1434" w:rsidRDefault="0071733A" w:rsidP="008E143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cs="Times New Roman"/>
          <w:sz w:val="24"/>
          <w:szCs w:val="24"/>
        </w:rPr>
      </w:pPr>
      <w:r w:rsidRPr="008E1434">
        <w:rPr>
          <w:rFonts w:cs="Times New Roman"/>
          <w:sz w:val="24"/>
          <w:szCs w:val="24"/>
        </w:rPr>
        <w:t>Na podstawie § 2 w</w:t>
      </w:r>
      <w:r w:rsidR="005225EE">
        <w:rPr>
          <w:rFonts w:cs="Times New Roman"/>
          <w:sz w:val="24"/>
          <w:szCs w:val="24"/>
        </w:rPr>
        <w:t>w.</w:t>
      </w:r>
      <w:r w:rsidRPr="008E1434">
        <w:rPr>
          <w:rFonts w:cs="Times New Roman"/>
          <w:sz w:val="24"/>
          <w:szCs w:val="24"/>
        </w:rPr>
        <w:t xml:space="preserve"> rozporządzenia </w:t>
      </w:r>
      <w:r w:rsidR="005225EE">
        <w:rPr>
          <w:rFonts w:cs="Times New Roman"/>
          <w:sz w:val="24"/>
          <w:szCs w:val="24"/>
        </w:rPr>
        <w:t>P</w:t>
      </w:r>
      <w:r w:rsidRPr="008E1434">
        <w:rPr>
          <w:rFonts w:cs="Times New Roman"/>
          <w:sz w:val="24"/>
          <w:szCs w:val="24"/>
        </w:rPr>
        <w:t xml:space="preserve">rezes </w:t>
      </w:r>
      <w:r w:rsidR="005225EE">
        <w:rPr>
          <w:rFonts w:cs="Times New Roman"/>
          <w:sz w:val="24"/>
          <w:szCs w:val="24"/>
        </w:rPr>
        <w:t>S</w:t>
      </w:r>
      <w:r w:rsidRPr="008E1434">
        <w:rPr>
          <w:rFonts w:cs="Times New Roman"/>
          <w:sz w:val="24"/>
          <w:szCs w:val="24"/>
        </w:rPr>
        <w:t xml:space="preserve">ądu </w:t>
      </w:r>
      <w:r w:rsidR="005225EE">
        <w:rPr>
          <w:rFonts w:cs="Times New Roman"/>
          <w:sz w:val="24"/>
          <w:szCs w:val="24"/>
        </w:rPr>
        <w:t>R</w:t>
      </w:r>
      <w:r w:rsidRPr="008E1434">
        <w:rPr>
          <w:rFonts w:cs="Times New Roman"/>
          <w:sz w:val="24"/>
          <w:szCs w:val="24"/>
        </w:rPr>
        <w:t>ejonowego sporządza corocznie,  opinię dotyczącą potrzeb sądów w zakresie wykonywania pracy</w:t>
      </w:r>
      <w:r w:rsidR="00BE7ABF" w:rsidRPr="008E1434">
        <w:rPr>
          <w:rFonts w:cs="Times New Roman"/>
          <w:sz w:val="24"/>
          <w:szCs w:val="24"/>
        </w:rPr>
        <w:t xml:space="preserve"> </w:t>
      </w:r>
      <w:r w:rsidRPr="008E1434">
        <w:rPr>
          <w:rFonts w:cs="Times New Roman"/>
          <w:sz w:val="24"/>
          <w:szCs w:val="24"/>
        </w:rPr>
        <w:t>przez skazanych oraz przesyła ją niezwłocznie do właściwego organu gminy (opinia określa w</w:t>
      </w:r>
      <w:r w:rsidR="00BE7ABF" w:rsidRPr="008E1434">
        <w:rPr>
          <w:rFonts w:cs="Times New Roman"/>
          <w:sz w:val="24"/>
          <w:szCs w:val="24"/>
        </w:rPr>
        <w:t xml:space="preserve"> </w:t>
      </w:r>
      <w:r w:rsidRPr="008E1434">
        <w:rPr>
          <w:rFonts w:cs="Times New Roman"/>
          <w:sz w:val="24"/>
          <w:szCs w:val="24"/>
        </w:rPr>
        <w:t>szczególności przewidywaną na kolejny rok kalendarzowy liczbę skazanych). Uwzględniając</w:t>
      </w:r>
      <w:r w:rsidR="00BE7ABF" w:rsidRPr="008E1434">
        <w:rPr>
          <w:rFonts w:cs="Times New Roman"/>
          <w:sz w:val="24"/>
          <w:szCs w:val="24"/>
        </w:rPr>
        <w:t xml:space="preserve"> </w:t>
      </w:r>
      <w:r w:rsidRPr="008E1434">
        <w:rPr>
          <w:rFonts w:cs="Times New Roman"/>
          <w:sz w:val="24"/>
          <w:szCs w:val="24"/>
        </w:rPr>
        <w:t>opinię sądu właściwy organ wyznacza podmioty, a informację o nich przedstawia w terminie 30 dni</w:t>
      </w:r>
      <w:r w:rsidR="00BE7ABF" w:rsidRPr="008E1434">
        <w:rPr>
          <w:rFonts w:cs="Times New Roman"/>
          <w:sz w:val="24"/>
          <w:szCs w:val="24"/>
        </w:rPr>
        <w:t xml:space="preserve"> </w:t>
      </w:r>
      <w:r w:rsidRPr="008E1434">
        <w:rPr>
          <w:rFonts w:cs="Times New Roman"/>
          <w:sz w:val="24"/>
          <w:szCs w:val="24"/>
        </w:rPr>
        <w:t>od</w:t>
      </w:r>
      <w:r w:rsidR="007707B2" w:rsidRPr="008E1434">
        <w:rPr>
          <w:rFonts w:cs="Times New Roman"/>
          <w:sz w:val="24"/>
          <w:szCs w:val="24"/>
        </w:rPr>
        <w:t xml:space="preserve"> </w:t>
      </w:r>
      <w:r w:rsidRPr="008E1434">
        <w:rPr>
          <w:rFonts w:cs="Times New Roman"/>
          <w:sz w:val="24"/>
          <w:szCs w:val="24"/>
        </w:rPr>
        <w:t>jej otrzymania właściwemu prezesowi sądu oraz radzie gminy (wraz z opinią sądu).</w:t>
      </w:r>
    </w:p>
    <w:p w14:paraId="535D5552" w14:textId="7A7B48AB" w:rsidR="00B33233" w:rsidRPr="008E1434" w:rsidRDefault="007707B2" w:rsidP="008E143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cs="Times New Roman"/>
          <w:sz w:val="24"/>
          <w:szCs w:val="24"/>
        </w:rPr>
      </w:pPr>
      <w:r w:rsidRPr="008E1434">
        <w:rPr>
          <w:rFonts w:cs="Times New Roman"/>
          <w:sz w:val="24"/>
          <w:szCs w:val="24"/>
        </w:rPr>
        <w:t>W załączeniu przedstawiam Pan</w:t>
      </w:r>
      <w:r w:rsidR="00374CAC">
        <w:rPr>
          <w:rFonts w:cs="Times New Roman"/>
          <w:sz w:val="24"/>
          <w:szCs w:val="24"/>
        </w:rPr>
        <w:t>i</w:t>
      </w:r>
      <w:r w:rsidRPr="008E1434">
        <w:rPr>
          <w:rFonts w:cs="Times New Roman"/>
          <w:sz w:val="24"/>
          <w:szCs w:val="24"/>
        </w:rPr>
        <w:t xml:space="preserve"> </w:t>
      </w:r>
      <w:r w:rsidR="00374CAC" w:rsidRPr="008E1434">
        <w:rPr>
          <w:rFonts w:cs="Times New Roman"/>
          <w:sz w:val="24"/>
          <w:szCs w:val="24"/>
        </w:rPr>
        <w:t>Przewodnicząc</w:t>
      </w:r>
      <w:r w:rsidR="00374CAC">
        <w:rPr>
          <w:rFonts w:cs="Times New Roman"/>
          <w:sz w:val="24"/>
          <w:szCs w:val="24"/>
        </w:rPr>
        <w:t>ej</w:t>
      </w:r>
      <w:r w:rsidRPr="008E1434">
        <w:rPr>
          <w:rFonts w:cs="Times New Roman"/>
          <w:sz w:val="24"/>
          <w:szCs w:val="24"/>
        </w:rPr>
        <w:t xml:space="preserve"> informację o podmiotach (wyznaczonych), w których ma być wykonywana kara ograniczenia wolności oraz praca społecznie użyteczna oraz opinię </w:t>
      </w:r>
      <w:r w:rsidR="00B33233" w:rsidRPr="008E1434">
        <w:rPr>
          <w:rFonts w:cs="Times New Roman"/>
          <w:sz w:val="24"/>
          <w:szCs w:val="24"/>
        </w:rPr>
        <w:t>Prezesa Sądu Rejonowego w Tomaszowie Mazowieckim.</w:t>
      </w:r>
    </w:p>
    <w:p w14:paraId="3E9F0694" w14:textId="77777777" w:rsidR="00B33233" w:rsidRPr="008E1434" w:rsidRDefault="00B33233" w:rsidP="008E1434">
      <w:pPr>
        <w:autoSpaceDE w:val="0"/>
        <w:autoSpaceDN w:val="0"/>
        <w:adjustRightInd w:val="0"/>
        <w:spacing w:after="0" w:line="360" w:lineRule="auto"/>
        <w:rPr>
          <w:rFonts w:cs="Times New Roman"/>
          <w:sz w:val="24"/>
          <w:szCs w:val="24"/>
        </w:rPr>
      </w:pPr>
    </w:p>
    <w:p w14:paraId="75CC22CB" w14:textId="77777777" w:rsidR="00B33233" w:rsidRPr="008E1434" w:rsidRDefault="00B33233" w:rsidP="008E1434">
      <w:pPr>
        <w:autoSpaceDE w:val="0"/>
        <w:autoSpaceDN w:val="0"/>
        <w:adjustRightInd w:val="0"/>
        <w:spacing w:after="0" w:line="360" w:lineRule="auto"/>
        <w:rPr>
          <w:rFonts w:cs="Times New Roman"/>
          <w:sz w:val="24"/>
          <w:szCs w:val="24"/>
        </w:rPr>
      </w:pPr>
    </w:p>
    <w:p w14:paraId="335FCD71" w14:textId="77777777" w:rsidR="00B33233" w:rsidRDefault="00B33233" w:rsidP="007173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7D594017" w14:textId="77777777" w:rsidR="00B33233" w:rsidRDefault="00B33233" w:rsidP="007173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0F2411E6" w14:textId="77777777" w:rsidR="00743882" w:rsidRDefault="00743882" w:rsidP="003D23FA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sz w:val="24"/>
          <w:szCs w:val="24"/>
        </w:rPr>
      </w:pPr>
    </w:p>
    <w:p w14:paraId="63FC9C9A" w14:textId="759B1D5B" w:rsidR="00B33233" w:rsidRDefault="003D23FA" w:rsidP="003D23FA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sz w:val="24"/>
          <w:szCs w:val="24"/>
        </w:rPr>
      </w:pPr>
      <w:r w:rsidRPr="008E1434">
        <w:rPr>
          <w:rFonts w:cs="Times New Roman"/>
          <w:b/>
          <w:sz w:val="24"/>
          <w:szCs w:val="24"/>
        </w:rPr>
        <w:lastRenderedPageBreak/>
        <w:t>Wykaz podmiotów</w:t>
      </w:r>
      <w:r w:rsidR="00474D2E">
        <w:rPr>
          <w:rFonts w:cs="Times New Roman"/>
          <w:b/>
          <w:sz w:val="24"/>
          <w:szCs w:val="24"/>
        </w:rPr>
        <w:t>, w których wykonywana jest</w:t>
      </w:r>
      <w:r w:rsidRPr="008E1434">
        <w:rPr>
          <w:rFonts w:cs="Times New Roman"/>
          <w:b/>
          <w:sz w:val="24"/>
          <w:szCs w:val="24"/>
        </w:rPr>
        <w:t xml:space="preserve"> kara ograniczenia wolności </w:t>
      </w:r>
      <w:r w:rsidRPr="008E1434">
        <w:rPr>
          <w:rFonts w:cs="Times New Roman"/>
          <w:b/>
          <w:sz w:val="24"/>
          <w:szCs w:val="24"/>
        </w:rPr>
        <w:br/>
        <w:t>oraz praca społecznie użyteczna</w:t>
      </w:r>
    </w:p>
    <w:p w14:paraId="670BEDF1" w14:textId="77777777" w:rsidR="00374CAC" w:rsidRDefault="00374CAC" w:rsidP="003D23FA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sz w:val="24"/>
          <w:szCs w:val="24"/>
        </w:rPr>
      </w:pPr>
    </w:p>
    <w:p w14:paraId="4EDF04B5" w14:textId="77777777" w:rsidR="00374CAC" w:rsidRPr="008E1434" w:rsidRDefault="00374CAC" w:rsidP="003D23FA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sz w:val="24"/>
          <w:szCs w:val="24"/>
        </w:rPr>
      </w:pP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825"/>
        <w:gridCol w:w="3825"/>
      </w:tblGrid>
      <w:tr w:rsidR="00374CAC" w14:paraId="136CEF6A" w14:textId="77777777" w:rsidTr="0005689D">
        <w:trPr>
          <w:jc w:val="center"/>
        </w:trPr>
        <w:tc>
          <w:tcPr>
            <w:tcW w:w="3825" w:type="dxa"/>
          </w:tcPr>
          <w:p w14:paraId="3FC5F615" w14:textId="382D8458" w:rsidR="00374CAC" w:rsidRPr="00374CAC" w:rsidRDefault="00374CAC" w:rsidP="0071733A">
            <w:pPr>
              <w:rPr>
                <w:rFonts w:cs="Times New Roman"/>
                <w:sz w:val="24"/>
                <w:szCs w:val="24"/>
              </w:rPr>
            </w:pPr>
            <w:r w:rsidRPr="00374CAC">
              <w:rPr>
                <w:rFonts w:cs="Times New Roman"/>
                <w:sz w:val="24"/>
                <w:szCs w:val="24"/>
              </w:rPr>
              <w:t>Nazwa jednostki</w:t>
            </w:r>
          </w:p>
        </w:tc>
        <w:tc>
          <w:tcPr>
            <w:tcW w:w="3825" w:type="dxa"/>
          </w:tcPr>
          <w:p w14:paraId="287E6171" w14:textId="1751AD4A" w:rsidR="00374CAC" w:rsidRPr="00374CAC" w:rsidRDefault="00374CAC" w:rsidP="0071733A">
            <w:pPr>
              <w:rPr>
                <w:rFonts w:cs="Times New Roman"/>
                <w:sz w:val="24"/>
                <w:szCs w:val="24"/>
              </w:rPr>
            </w:pPr>
            <w:r w:rsidRPr="00374CAC">
              <w:rPr>
                <w:rFonts w:cs="Times New Roman"/>
                <w:sz w:val="24"/>
                <w:szCs w:val="24"/>
              </w:rPr>
              <w:t>Adres</w:t>
            </w:r>
          </w:p>
        </w:tc>
      </w:tr>
      <w:tr w:rsidR="00374CAC" w14:paraId="11667C3A" w14:textId="77777777" w:rsidTr="0005689D">
        <w:trPr>
          <w:jc w:val="center"/>
        </w:trPr>
        <w:tc>
          <w:tcPr>
            <w:tcW w:w="3825" w:type="dxa"/>
          </w:tcPr>
          <w:p w14:paraId="5529744C" w14:textId="4B0CEA25" w:rsidR="00374CAC" w:rsidRDefault="00374CAC" w:rsidP="0071733A">
            <w:pPr>
              <w:rPr>
                <w:rFonts w:cs="Times New Roman"/>
                <w:b/>
                <w:bCs/>
                <w:sz w:val="24"/>
                <w:szCs w:val="24"/>
              </w:rPr>
            </w:pPr>
            <w:r w:rsidRPr="005959E0">
              <w:rPr>
                <w:rFonts w:cstheme="minorHAnsi"/>
                <w:sz w:val="20"/>
                <w:szCs w:val="20"/>
              </w:rPr>
              <w:t xml:space="preserve">Ośrodek Rehabilitacji Dzieci Niepełnosprawnych </w:t>
            </w:r>
            <w:r w:rsidR="0005689D">
              <w:rPr>
                <w:rFonts w:cstheme="minorHAnsi"/>
                <w:sz w:val="20"/>
                <w:szCs w:val="20"/>
              </w:rPr>
              <w:br/>
            </w:r>
            <w:r>
              <w:rPr>
                <w:rFonts w:cstheme="minorHAnsi"/>
                <w:sz w:val="20"/>
                <w:szCs w:val="20"/>
              </w:rPr>
              <w:t>w</w:t>
            </w:r>
            <w:r w:rsidRPr="005959E0">
              <w:rPr>
                <w:rFonts w:cstheme="minorHAnsi"/>
                <w:sz w:val="20"/>
                <w:szCs w:val="20"/>
              </w:rPr>
              <w:t xml:space="preserve"> Tomaszowie Mazowieckim</w:t>
            </w:r>
          </w:p>
        </w:tc>
        <w:tc>
          <w:tcPr>
            <w:tcW w:w="3825" w:type="dxa"/>
          </w:tcPr>
          <w:p w14:paraId="09ECB7C0" w14:textId="71106D5C" w:rsidR="00374CAC" w:rsidRPr="005959E0" w:rsidRDefault="00374CAC" w:rsidP="00374CAC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Pr="005959E0">
              <w:rPr>
                <w:rFonts w:cstheme="minorHAnsi"/>
                <w:sz w:val="20"/>
                <w:szCs w:val="20"/>
              </w:rPr>
              <w:t xml:space="preserve">l. Jana Pawła </w:t>
            </w:r>
            <w:r>
              <w:rPr>
                <w:rFonts w:cstheme="minorHAnsi"/>
                <w:sz w:val="20"/>
                <w:szCs w:val="20"/>
              </w:rPr>
              <w:t>II</w:t>
            </w:r>
            <w:r w:rsidRPr="005959E0">
              <w:rPr>
                <w:rFonts w:cstheme="minorHAnsi"/>
                <w:sz w:val="20"/>
                <w:szCs w:val="20"/>
              </w:rPr>
              <w:t xml:space="preserve"> 64/66, </w:t>
            </w:r>
          </w:p>
          <w:p w14:paraId="325F69B1" w14:textId="77777777" w:rsidR="00374CAC" w:rsidRDefault="00374CAC" w:rsidP="0071733A">
            <w:pPr>
              <w:rPr>
                <w:rFonts w:cs="Times New Roman"/>
                <w:b/>
                <w:bCs/>
                <w:sz w:val="24"/>
                <w:szCs w:val="24"/>
              </w:rPr>
            </w:pPr>
          </w:p>
        </w:tc>
      </w:tr>
      <w:tr w:rsidR="00374CAC" w14:paraId="2964AD2D" w14:textId="77777777" w:rsidTr="0005689D">
        <w:trPr>
          <w:jc w:val="center"/>
        </w:trPr>
        <w:tc>
          <w:tcPr>
            <w:tcW w:w="3825" w:type="dxa"/>
          </w:tcPr>
          <w:p w14:paraId="23B87724" w14:textId="7D0CA869" w:rsidR="00374CAC" w:rsidRDefault="00610639" w:rsidP="0071733A">
            <w:pPr>
              <w:rPr>
                <w:rFonts w:cs="Times New Roman"/>
                <w:b/>
                <w:bCs/>
                <w:sz w:val="24"/>
                <w:szCs w:val="24"/>
              </w:rPr>
            </w:pPr>
            <w:r w:rsidRPr="005959E0">
              <w:rPr>
                <w:rFonts w:cstheme="minorHAnsi"/>
                <w:sz w:val="20"/>
                <w:szCs w:val="20"/>
              </w:rPr>
              <w:t xml:space="preserve">Szkoła Podstawowa Nr 8 </w:t>
            </w:r>
            <w:r>
              <w:rPr>
                <w:rFonts w:cstheme="minorHAnsi"/>
                <w:sz w:val="20"/>
                <w:szCs w:val="20"/>
              </w:rPr>
              <w:t>w</w:t>
            </w:r>
            <w:r w:rsidRPr="005959E0">
              <w:rPr>
                <w:rFonts w:cstheme="minorHAnsi"/>
                <w:sz w:val="20"/>
                <w:szCs w:val="20"/>
              </w:rPr>
              <w:t xml:space="preserve"> Tomaszowie Mazowieckim</w:t>
            </w:r>
          </w:p>
        </w:tc>
        <w:tc>
          <w:tcPr>
            <w:tcW w:w="3825" w:type="dxa"/>
          </w:tcPr>
          <w:p w14:paraId="76BF7126" w14:textId="143FC08D" w:rsidR="00374CAC" w:rsidRDefault="00610639" w:rsidP="0071733A">
            <w:pPr>
              <w:rPr>
                <w:rFonts w:cs="Times New Roman"/>
                <w:b/>
                <w:bCs/>
                <w:sz w:val="24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Pr="005959E0">
              <w:rPr>
                <w:rFonts w:cstheme="minorHAnsi"/>
                <w:sz w:val="20"/>
                <w:szCs w:val="20"/>
              </w:rPr>
              <w:t>l. Stolarska 21/27</w:t>
            </w:r>
          </w:p>
        </w:tc>
      </w:tr>
      <w:tr w:rsidR="00374CAC" w14:paraId="3E586046" w14:textId="77777777" w:rsidTr="0005689D">
        <w:trPr>
          <w:jc w:val="center"/>
        </w:trPr>
        <w:tc>
          <w:tcPr>
            <w:tcW w:w="3825" w:type="dxa"/>
          </w:tcPr>
          <w:p w14:paraId="16546041" w14:textId="746853CD" w:rsidR="00374CAC" w:rsidRDefault="00610639" w:rsidP="0071733A">
            <w:pPr>
              <w:rPr>
                <w:rFonts w:cs="Times New Roman"/>
                <w:b/>
                <w:bCs/>
                <w:sz w:val="24"/>
                <w:szCs w:val="24"/>
              </w:rPr>
            </w:pPr>
            <w:r w:rsidRPr="005959E0">
              <w:rPr>
                <w:rFonts w:cstheme="minorHAnsi"/>
                <w:sz w:val="20"/>
                <w:szCs w:val="20"/>
              </w:rPr>
              <w:t>Zespól Szkolno-Przedszkolny Nr 7</w:t>
            </w:r>
            <w:r>
              <w:rPr>
                <w:rFonts w:cstheme="minorHAnsi"/>
                <w:sz w:val="20"/>
                <w:szCs w:val="20"/>
              </w:rPr>
              <w:t xml:space="preserve"> w Tomaszowie Mazowieckim</w:t>
            </w:r>
          </w:p>
        </w:tc>
        <w:tc>
          <w:tcPr>
            <w:tcW w:w="3825" w:type="dxa"/>
          </w:tcPr>
          <w:p w14:paraId="52E22439" w14:textId="4DF66AA1" w:rsidR="00374CAC" w:rsidRPr="005959E0" w:rsidRDefault="00610639" w:rsidP="00374CAC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Pr="005959E0">
              <w:rPr>
                <w:rFonts w:cstheme="minorHAnsi"/>
                <w:sz w:val="20"/>
                <w:szCs w:val="20"/>
              </w:rPr>
              <w:t>l. Św. Antoniego 43/45</w:t>
            </w:r>
          </w:p>
          <w:p w14:paraId="3DFD6D56" w14:textId="77777777" w:rsidR="00374CAC" w:rsidRDefault="00374CAC" w:rsidP="0071733A">
            <w:pPr>
              <w:rPr>
                <w:rFonts w:cs="Times New Roman"/>
                <w:b/>
                <w:bCs/>
                <w:sz w:val="24"/>
                <w:szCs w:val="24"/>
              </w:rPr>
            </w:pPr>
          </w:p>
        </w:tc>
      </w:tr>
      <w:tr w:rsidR="00374CAC" w14:paraId="4100ED96" w14:textId="77777777" w:rsidTr="0005689D">
        <w:trPr>
          <w:jc w:val="center"/>
        </w:trPr>
        <w:tc>
          <w:tcPr>
            <w:tcW w:w="3825" w:type="dxa"/>
          </w:tcPr>
          <w:p w14:paraId="5F7223B6" w14:textId="04E7787B" w:rsidR="00374CAC" w:rsidRDefault="00610639" w:rsidP="0071733A">
            <w:pPr>
              <w:rPr>
                <w:rFonts w:cs="Times New Roman"/>
                <w:b/>
                <w:bCs/>
                <w:sz w:val="24"/>
                <w:szCs w:val="24"/>
              </w:rPr>
            </w:pPr>
            <w:r w:rsidRPr="005959E0">
              <w:rPr>
                <w:rFonts w:cstheme="minorHAnsi"/>
                <w:sz w:val="20"/>
                <w:szCs w:val="20"/>
              </w:rPr>
              <w:t xml:space="preserve">Zespół Szkolno-Przedszkolny Nr 1 </w:t>
            </w:r>
            <w:r>
              <w:rPr>
                <w:rFonts w:cstheme="minorHAnsi"/>
                <w:sz w:val="20"/>
                <w:szCs w:val="20"/>
              </w:rPr>
              <w:t>w</w:t>
            </w:r>
            <w:r w:rsidRPr="005959E0">
              <w:rPr>
                <w:rFonts w:cstheme="minorHAnsi"/>
                <w:sz w:val="20"/>
                <w:szCs w:val="20"/>
              </w:rPr>
              <w:t xml:space="preserve"> Tomaszowie Maz</w:t>
            </w:r>
            <w:r>
              <w:rPr>
                <w:rFonts w:cstheme="minorHAnsi"/>
                <w:sz w:val="20"/>
                <w:szCs w:val="20"/>
              </w:rPr>
              <w:t>owieckim</w:t>
            </w:r>
          </w:p>
        </w:tc>
        <w:tc>
          <w:tcPr>
            <w:tcW w:w="3825" w:type="dxa"/>
          </w:tcPr>
          <w:p w14:paraId="36C1AB21" w14:textId="5AF9FA99" w:rsidR="00374CAC" w:rsidRPr="005959E0" w:rsidRDefault="00610639" w:rsidP="00374CAC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Pr="005959E0">
              <w:rPr>
                <w:rFonts w:cstheme="minorHAnsi"/>
                <w:sz w:val="20"/>
                <w:szCs w:val="20"/>
              </w:rPr>
              <w:t>l. J.U. Niemcewicza 50/56</w:t>
            </w:r>
          </w:p>
          <w:p w14:paraId="38D0E57E" w14:textId="77777777" w:rsidR="00374CAC" w:rsidRDefault="00374CAC" w:rsidP="0071733A">
            <w:pPr>
              <w:rPr>
                <w:rFonts w:cs="Times New Roman"/>
                <w:b/>
                <w:bCs/>
                <w:sz w:val="24"/>
                <w:szCs w:val="24"/>
              </w:rPr>
            </w:pPr>
          </w:p>
        </w:tc>
      </w:tr>
      <w:tr w:rsidR="00374CAC" w14:paraId="6053954D" w14:textId="77777777" w:rsidTr="0005689D">
        <w:trPr>
          <w:jc w:val="center"/>
        </w:trPr>
        <w:tc>
          <w:tcPr>
            <w:tcW w:w="3825" w:type="dxa"/>
          </w:tcPr>
          <w:p w14:paraId="5BA77306" w14:textId="6A76A52F" w:rsidR="00374CAC" w:rsidRDefault="00610639" w:rsidP="0005689D">
            <w:pPr>
              <w:spacing w:line="259" w:lineRule="auto"/>
              <w:rPr>
                <w:rFonts w:cs="Times New Roman"/>
                <w:b/>
                <w:bCs/>
                <w:sz w:val="24"/>
                <w:szCs w:val="24"/>
              </w:rPr>
            </w:pPr>
            <w:r w:rsidRPr="005959E0">
              <w:rPr>
                <w:rFonts w:eastAsia="Calibri" w:cstheme="minorHAnsi"/>
                <w:color w:val="000000"/>
                <w:kern w:val="2"/>
                <w:sz w:val="20"/>
                <w:szCs w:val="20"/>
                <w14:ligatures w14:val="standardContextual"/>
              </w:rPr>
              <w:t>Tomaszowskie</w:t>
            </w:r>
            <w:r>
              <w:rPr>
                <w:rFonts w:eastAsia="Calibri" w:cstheme="minorHAnsi"/>
                <w:color w:val="000000"/>
                <w:kern w:val="2"/>
                <w:sz w:val="20"/>
                <w:szCs w:val="20"/>
                <w14:ligatures w14:val="standardContextual"/>
              </w:rPr>
              <w:t xml:space="preserve"> </w:t>
            </w:r>
            <w:r w:rsidRPr="005959E0">
              <w:rPr>
                <w:rFonts w:eastAsia="Calibri" w:cstheme="minorHAnsi"/>
                <w:color w:val="000000"/>
                <w:kern w:val="2"/>
                <w:sz w:val="20"/>
                <w:szCs w:val="20"/>
                <w14:ligatures w14:val="standardContextual"/>
              </w:rPr>
              <w:t>Towarzystwo</w:t>
            </w:r>
            <w:r>
              <w:rPr>
                <w:rFonts w:eastAsia="Calibri" w:cstheme="minorHAnsi"/>
                <w:color w:val="000000"/>
                <w:kern w:val="2"/>
                <w:sz w:val="20"/>
                <w:szCs w:val="20"/>
                <w14:ligatures w14:val="standardContextual"/>
              </w:rPr>
              <w:t xml:space="preserve"> </w:t>
            </w:r>
            <w:r w:rsidRPr="005959E0">
              <w:rPr>
                <w:rFonts w:eastAsia="Calibri" w:cstheme="minorHAnsi"/>
                <w:color w:val="000000"/>
                <w:kern w:val="2"/>
                <w:sz w:val="20"/>
                <w:szCs w:val="20"/>
                <w14:ligatures w14:val="standardContextual"/>
              </w:rPr>
              <w:t>Budownictwa Społecznego</w:t>
            </w:r>
            <w:r>
              <w:rPr>
                <w:rFonts w:eastAsia="Calibri" w:cstheme="minorHAnsi"/>
                <w:color w:val="000000"/>
                <w:kern w:val="2"/>
                <w:sz w:val="20"/>
                <w:szCs w:val="20"/>
                <w14:ligatures w14:val="standardContextual"/>
              </w:rPr>
              <w:t xml:space="preserve"> </w:t>
            </w:r>
            <w:r w:rsidRPr="005959E0">
              <w:rPr>
                <w:rFonts w:eastAsia="Calibri" w:cstheme="minorHAnsi"/>
                <w:color w:val="000000"/>
                <w:kern w:val="2"/>
                <w:sz w:val="20"/>
                <w:szCs w:val="20"/>
                <w14:ligatures w14:val="standardContextual"/>
              </w:rPr>
              <w:t>S</w:t>
            </w:r>
            <w:r>
              <w:rPr>
                <w:rFonts w:eastAsia="Calibri" w:cstheme="minorHAnsi"/>
                <w:color w:val="000000"/>
                <w:kern w:val="2"/>
                <w:sz w:val="20"/>
                <w:szCs w:val="20"/>
                <w14:ligatures w14:val="standardContextual"/>
              </w:rPr>
              <w:t>p. z.o.o.</w:t>
            </w:r>
          </w:p>
        </w:tc>
        <w:tc>
          <w:tcPr>
            <w:tcW w:w="3825" w:type="dxa"/>
          </w:tcPr>
          <w:p w14:paraId="24BFC062" w14:textId="32539FFD" w:rsidR="00374CAC" w:rsidRPr="005959E0" w:rsidRDefault="00610639" w:rsidP="00374CAC">
            <w:pPr>
              <w:spacing w:line="259" w:lineRule="auto"/>
              <w:ind w:left="60"/>
              <w:rPr>
                <w:rFonts w:eastAsia="Calibri" w:cstheme="minorHAnsi"/>
                <w:color w:val="000000"/>
                <w:kern w:val="2"/>
                <w:sz w:val="20"/>
                <w:szCs w:val="20"/>
                <w14:ligatures w14:val="standardContextual"/>
              </w:rPr>
            </w:pPr>
            <w:r>
              <w:rPr>
                <w:rFonts w:eastAsia="Calibri" w:cstheme="minorHAnsi"/>
                <w:color w:val="000000"/>
                <w:kern w:val="2"/>
                <w:sz w:val="20"/>
                <w:szCs w:val="20"/>
                <w14:ligatures w14:val="standardContextual"/>
              </w:rPr>
              <w:t>u</w:t>
            </w:r>
            <w:r w:rsidRPr="005959E0">
              <w:rPr>
                <w:rFonts w:eastAsia="Calibri" w:cstheme="minorHAnsi"/>
                <w:color w:val="000000"/>
                <w:kern w:val="2"/>
                <w:sz w:val="20"/>
                <w:szCs w:val="20"/>
                <w14:ligatures w14:val="standardContextual"/>
              </w:rPr>
              <w:t>l. Majowa 15</w:t>
            </w:r>
          </w:p>
          <w:p w14:paraId="41F49DB9" w14:textId="77777777" w:rsidR="00374CAC" w:rsidRDefault="00374CAC" w:rsidP="0071733A">
            <w:pPr>
              <w:rPr>
                <w:rFonts w:cs="Times New Roman"/>
                <w:b/>
                <w:bCs/>
                <w:sz w:val="24"/>
                <w:szCs w:val="24"/>
              </w:rPr>
            </w:pPr>
          </w:p>
        </w:tc>
      </w:tr>
      <w:tr w:rsidR="00374CAC" w14:paraId="0EC87597" w14:textId="77777777" w:rsidTr="0005689D">
        <w:trPr>
          <w:jc w:val="center"/>
        </w:trPr>
        <w:tc>
          <w:tcPr>
            <w:tcW w:w="3825" w:type="dxa"/>
          </w:tcPr>
          <w:p w14:paraId="019395AD" w14:textId="1CA57A38" w:rsidR="00374CAC" w:rsidRDefault="00610639" w:rsidP="0071733A">
            <w:pPr>
              <w:rPr>
                <w:rFonts w:cs="Times New Roman"/>
                <w:b/>
                <w:bCs/>
                <w:sz w:val="24"/>
                <w:szCs w:val="24"/>
              </w:rPr>
            </w:pPr>
            <w:r w:rsidRPr="005959E0">
              <w:rPr>
                <w:rFonts w:cstheme="minorHAnsi"/>
                <w:sz w:val="20"/>
                <w:szCs w:val="20"/>
              </w:rPr>
              <w:t xml:space="preserve">Miejski Zakład Komunikacyjny </w:t>
            </w:r>
            <w:r>
              <w:rPr>
                <w:rFonts w:cstheme="minorHAnsi"/>
                <w:sz w:val="20"/>
                <w:szCs w:val="20"/>
              </w:rPr>
              <w:t>w</w:t>
            </w:r>
            <w:r w:rsidRPr="005959E0">
              <w:rPr>
                <w:rFonts w:cstheme="minorHAnsi"/>
                <w:sz w:val="20"/>
                <w:szCs w:val="20"/>
              </w:rPr>
              <w:t xml:space="preserve"> Tomaszowie Maz</w:t>
            </w:r>
            <w:r>
              <w:rPr>
                <w:rFonts w:cstheme="minorHAnsi"/>
                <w:sz w:val="20"/>
                <w:szCs w:val="20"/>
              </w:rPr>
              <w:t>owieckim</w:t>
            </w:r>
            <w:r w:rsidRPr="005959E0">
              <w:rPr>
                <w:rFonts w:cstheme="minorHAnsi"/>
                <w:sz w:val="20"/>
                <w:szCs w:val="20"/>
              </w:rPr>
              <w:t xml:space="preserve"> Sp. </w:t>
            </w:r>
            <w:r>
              <w:rPr>
                <w:rFonts w:cstheme="minorHAnsi"/>
                <w:sz w:val="20"/>
                <w:szCs w:val="20"/>
              </w:rPr>
              <w:t xml:space="preserve">z o.o. </w:t>
            </w:r>
          </w:p>
        </w:tc>
        <w:tc>
          <w:tcPr>
            <w:tcW w:w="3825" w:type="dxa"/>
          </w:tcPr>
          <w:p w14:paraId="0328218C" w14:textId="41EB12B6" w:rsidR="00374CAC" w:rsidRPr="005959E0" w:rsidRDefault="00610639" w:rsidP="00610639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Pr="005959E0">
              <w:rPr>
                <w:rFonts w:cstheme="minorHAnsi"/>
                <w:sz w:val="20"/>
                <w:szCs w:val="20"/>
              </w:rPr>
              <w:t>l. Warszawska 109/111</w:t>
            </w:r>
          </w:p>
          <w:p w14:paraId="15E1B424" w14:textId="77777777" w:rsidR="00374CAC" w:rsidRDefault="00374CAC" w:rsidP="0071733A">
            <w:pPr>
              <w:rPr>
                <w:rFonts w:cs="Times New Roman"/>
                <w:b/>
                <w:bCs/>
                <w:sz w:val="24"/>
                <w:szCs w:val="24"/>
              </w:rPr>
            </w:pPr>
          </w:p>
        </w:tc>
      </w:tr>
      <w:tr w:rsidR="00374CAC" w14:paraId="7EEFF5B1" w14:textId="77777777" w:rsidTr="0005689D">
        <w:trPr>
          <w:jc w:val="center"/>
        </w:trPr>
        <w:tc>
          <w:tcPr>
            <w:tcW w:w="3825" w:type="dxa"/>
          </w:tcPr>
          <w:p w14:paraId="3B53DCCA" w14:textId="06D7E9DF" w:rsidR="00374CAC" w:rsidRDefault="00610639" w:rsidP="007C3832">
            <w:pPr>
              <w:spacing w:before="100" w:beforeAutospacing="1" w:after="100" w:afterAutospacing="1"/>
              <w:outlineLvl w:val="1"/>
              <w:rPr>
                <w:rFonts w:cs="Times New Roman"/>
                <w:b/>
                <w:bCs/>
                <w:sz w:val="24"/>
                <w:szCs w:val="24"/>
              </w:rPr>
            </w:pPr>
            <w:r w:rsidRPr="005959E0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Zarząd Dróg I Utrzymania Miasta </w:t>
            </w: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w </w:t>
            </w:r>
            <w:r w:rsidRPr="005959E0">
              <w:rPr>
                <w:rFonts w:eastAsia="Times New Roman" w:cstheme="minorHAnsi"/>
                <w:sz w:val="20"/>
                <w:szCs w:val="20"/>
                <w:lang w:eastAsia="pl-PL"/>
              </w:rPr>
              <w:t>Tomasz</w:t>
            </w: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owie </w:t>
            </w:r>
            <w:r w:rsidRPr="005959E0">
              <w:rPr>
                <w:rFonts w:eastAsia="Times New Roman" w:cstheme="minorHAnsi"/>
                <w:sz w:val="20"/>
                <w:szCs w:val="20"/>
                <w:lang w:eastAsia="pl-PL"/>
              </w:rPr>
              <w:t>Mazowiecki</w:t>
            </w: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m </w:t>
            </w:r>
          </w:p>
        </w:tc>
        <w:tc>
          <w:tcPr>
            <w:tcW w:w="3825" w:type="dxa"/>
          </w:tcPr>
          <w:p w14:paraId="74602DD3" w14:textId="0C5C52F4" w:rsidR="00374CAC" w:rsidRPr="005959E0" w:rsidRDefault="00610639" w:rsidP="00610639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Pr="005959E0">
              <w:rPr>
                <w:rFonts w:cstheme="minorHAnsi"/>
                <w:sz w:val="20"/>
                <w:szCs w:val="20"/>
              </w:rPr>
              <w:t>l. Warszawska 119</w:t>
            </w:r>
          </w:p>
          <w:p w14:paraId="1B49F2AF" w14:textId="77777777" w:rsidR="00374CAC" w:rsidRDefault="00374CAC" w:rsidP="0071733A">
            <w:pPr>
              <w:rPr>
                <w:rFonts w:cs="Times New Roman"/>
                <w:b/>
                <w:bCs/>
                <w:sz w:val="24"/>
                <w:szCs w:val="24"/>
              </w:rPr>
            </w:pPr>
          </w:p>
        </w:tc>
      </w:tr>
      <w:tr w:rsidR="00374CAC" w14:paraId="7BB77A1D" w14:textId="77777777" w:rsidTr="0005689D">
        <w:trPr>
          <w:jc w:val="center"/>
        </w:trPr>
        <w:tc>
          <w:tcPr>
            <w:tcW w:w="3825" w:type="dxa"/>
          </w:tcPr>
          <w:p w14:paraId="2F240AB5" w14:textId="06D725F5" w:rsidR="00374CAC" w:rsidRPr="005959E0" w:rsidRDefault="00610639" w:rsidP="007C3832">
            <w:pPr>
              <w:spacing w:before="100" w:beforeAutospacing="1" w:after="100" w:afterAutospacing="1"/>
              <w:outlineLvl w:val="1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959E0">
              <w:rPr>
                <w:rFonts w:cstheme="minorHAnsi"/>
                <w:sz w:val="20"/>
                <w:szCs w:val="20"/>
              </w:rPr>
              <w:t>Zespół Szkolno-Przedszkolny Nr 6</w:t>
            </w:r>
            <w:r>
              <w:rPr>
                <w:rFonts w:cstheme="minorHAnsi"/>
                <w:sz w:val="20"/>
                <w:szCs w:val="20"/>
              </w:rPr>
              <w:t xml:space="preserve"> w Tomaszowie Mazowieckim</w:t>
            </w:r>
          </w:p>
        </w:tc>
        <w:tc>
          <w:tcPr>
            <w:tcW w:w="3825" w:type="dxa"/>
          </w:tcPr>
          <w:p w14:paraId="14BB97B3" w14:textId="00ADFD54" w:rsidR="00374CAC" w:rsidRPr="005959E0" w:rsidRDefault="00610639" w:rsidP="00610639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Pr="005959E0">
              <w:rPr>
                <w:rFonts w:cstheme="minorHAnsi"/>
                <w:sz w:val="20"/>
                <w:szCs w:val="20"/>
              </w:rPr>
              <w:t>l. J. Słowackiego 32/42</w:t>
            </w:r>
          </w:p>
        </w:tc>
      </w:tr>
      <w:tr w:rsidR="00610639" w14:paraId="5673DB5F" w14:textId="77777777" w:rsidTr="0005689D">
        <w:trPr>
          <w:jc w:val="center"/>
        </w:trPr>
        <w:tc>
          <w:tcPr>
            <w:tcW w:w="3825" w:type="dxa"/>
          </w:tcPr>
          <w:p w14:paraId="4380165A" w14:textId="3079C615" w:rsidR="00610639" w:rsidRPr="005959E0" w:rsidRDefault="00610639" w:rsidP="00374CAC">
            <w:pPr>
              <w:spacing w:before="100" w:beforeAutospacing="1" w:after="100" w:afterAutospacing="1"/>
              <w:outlineLvl w:val="1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Miejski Ośrodek Pomocy Społecznej w Tomaszowie Mazowieckim</w:t>
            </w:r>
          </w:p>
        </w:tc>
        <w:tc>
          <w:tcPr>
            <w:tcW w:w="3825" w:type="dxa"/>
          </w:tcPr>
          <w:p w14:paraId="23E655BC" w14:textId="1C923700" w:rsidR="00610639" w:rsidRDefault="00610639" w:rsidP="00610639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ul. </w:t>
            </w:r>
            <w:proofErr w:type="spellStart"/>
            <w:r>
              <w:rPr>
                <w:rFonts w:cstheme="minorHAnsi"/>
                <w:sz w:val="20"/>
                <w:szCs w:val="20"/>
              </w:rPr>
              <w:t>Cekanowska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 5</w:t>
            </w:r>
          </w:p>
        </w:tc>
      </w:tr>
      <w:tr w:rsidR="00610639" w14:paraId="4AF140BB" w14:textId="77777777" w:rsidTr="0005689D">
        <w:trPr>
          <w:jc w:val="center"/>
        </w:trPr>
        <w:tc>
          <w:tcPr>
            <w:tcW w:w="3825" w:type="dxa"/>
          </w:tcPr>
          <w:p w14:paraId="14E3ECE8" w14:textId="497F7538" w:rsidR="00610639" w:rsidRPr="007C3832" w:rsidRDefault="00610639" w:rsidP="00374CAC">
            <w:pPr>
              <w:spacing w:before="100" w:beforeAutospacing="1" w:after="100" w:afterAutospacing="1"/>
              <w:outlineLvl w:val="1"/>
              <w:rPr>
                <w:rFonts w:cstheme="minorHAnsi"/>
                <w:sz w:val="20"/>
                <w:szCs w:val="20"/>
              </w:rPr>
            </w:pPr>
            <w:r w:rsidRPr="007C3832">
              <w:rPr>
                <w:sz w:val="20"/>
                <w:szCs w:val="20"/>
              </w:rPr>
              <w:t xml:space="preserve">Zakład Gospodarki Wodno-Kanalizacyjnej </w:t>
            </w:r>
            <w:r w:rsidR="0005689D">
              <w:rPr>
                <w:sz w:val="20"/>
                <w:szCs w:val="20"/>
              </w:rPr>
              <w:br/>
            </w:r>
            <w:r w:rsidRPr="007C3832">
              <w:rPr>
                <w:sz w:val="20"/>
                <w:szCs w:val="20"/>
              </w:rPr>
              <w:t>w Tomaszowie Mazowieckim</w:t>
            </w:r>
          </w:p>
        </w:tc>
        <w:tc>
          <w:tcPr>
            <w:tcW w:w="3825" w:type="dxa"/>
          </w:tcPr>
          <w:p w14:paraId="07044C56" w14:textId="71A82989" w:rsidR="00610639" w:rsidRPr="007C3832" w:rsidRDefault="00610639" w:rsidP="00610639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7C3832">
              <w:rPr>
                <w:rFonts w:cstheme="minorHAnsi"/>
                <w:sz w:val="20"/>
                <w:szCs w:val="20"/>
              </w:rPr>
              <w:t>ul. Kępa 19</w:t>
            </w:r>
          </w:p>
        </w:tc>
      </w:tr>
      <w:tr w:rsidR="006C156E" w14:paraId="1BA89B2D" w14:textId="77777777" w:rsidTr="0005689D">
        <w:trPr>
          <w:jc w:val="center"/>
        </w:trPr>
        <w:tc>
          <w:tcPr>
            <w:tcW w:w="3825" w:type="dxa"/>
          </w:tcPr>
          <w:p w14:paraId="3F2004A0" w14:textId="34EBA8CB" w:rsidR="006C156E" w:rsidRPr="007C3832" w:rsidRDefault="006C156E" w:rsidP="00374CAC">
            <w:pPr>
              <w:spacing w:before="100" w:beforeAutospacing="1" w:after="100" w:afterAutospacing="1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Tomaszowskie Centrum Sportu Sp. z o.o.</w:t>
            </w:r>
          </w:p>
        </w:tc>
        <w:tc>
          <w:tcPr>
            <w:tcW w:w="3825" w:type="dxa"/>
          </w:tcPr>
          <w:p w14:paraId="4A5E3874" w14:textId="60C622E4" w:rsidR="006C156E" w:rsidRPr="007C3832" w:rsidRDefault="006C156E" w:rsidP="00610639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ul. Strzelecka 24/26</w:t>
            </w:r>
          </w:p>
        </w:tc>
      </w:tr>
    </w:tbl>
    <w:p w14:paraId="6D10AFA9" w14:textId="77777777" w:rsidR="007707B2" w:rsidRPr="008E1434" w:rsidRDefault="007707B2" w:rsidP="0071733A">
      <w:pPr>
        <w:rPr>
          <w:rFonts w:cs="Times New Roman"/>
          <w:b/>
          <w:bCs/>
          <w:sz w:val="24"/>
          <w:szCs w:val="24"/>
        </w:rPr>
      </w:pPr>
    </w:p>
    <w:p w14:paraId="718472B0" w14:textId="77777777" w:rsidR="00AA75DA" w:rsidRPr="008E1434" w:rsidRDefault="00AA75DA" w:rsidP="00947B15">
      <w:pPr>
        <w:spacing w:line="360" w:lineRule="auto"/>
        <w:jc w:val="both"/>
        <w:rPr>
          <w:sz w:val="24"/>
          <w:szCs w:val="24"/>
        </w:rPr>
      </w:pPr>
    </w:p>
    <w:p w14:paraId="0130AC3F" w14:textId="77777777" w:rsidR="007707B2" w:rsidRDefault="007707B2" w:rsidP="007707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sectPr w:rsidR="007707B2" w:rsidSect="008F14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DC534DE"/>
    <w:multiLevelType w:val="hybridMultilevel"/>
    <w:tmpl w:val="6DB65F70"/>
    <w:lvl w:ilvl="0" w:tplc="A07EA37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2961818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733A"/>
    <w:rsid w:val="0005689D"/>
    <w:rsid w:val="0009166E"/>
    <w:rsid w:val="00147D82"/>
    <w:rsid w:val="00240B21"/>
    <w:rsid w:val="0025178A"/>
    <w:rsid w:val="002B7E11"/>
    <w:rsid w:val="003420D5"/>
    <w:rsid w:val="00365C18"/>
    <w:rsid w:val="00374CAC"/>
    <w:rsid w:val="003D23FA"/>
    <w:rsid w:val="004037CA"/>
    <w:rsid w:val="00407F79"/>
    <w:rsid w:val="00474D2E"/>
    <w:rsid w:val="004E4C5A"/>
    <w:rsid w:val="005225EE"/>
    <w:rsid w:val="00532D37"/>
    <w:rsid w:val="0053722A"/>
    <w:rsid w:val="0055143A"/>
    <w:rsid w:val="00554565"/>
    <w:rsid w:val="005822BF"/>
    <w:rsid w:val="00587F29"/>
    <w:rsid w:val="005C7A58"/>
    <w:rsid w:val="005F75D9"/>
    <w:rsid w:val="00610639"/>
    <w:rsid w:val="00613046"/>
    <w:rsid w:val="00613450"/>
    <w:rsid w:val="0063377E"/>
    <w:rsid w:val="00645540"/>
    <w:rsid w:val="006C156E"/>
    <w:rsid w:val="006C1A9B"/>
    <w:rsid w:val="006C32D9"/>
    <w:rsid w:val="0071733A"/>
    <w:rsid w:val="00743882"/>
    <w:rsid w:val="007707B2"/>
    <w:rsid w:val="00784909"/>
    <w:rsid w:val="007A4283"/>
    <w:rsid w:val="007A58BB"/>
    <w:rsid w:val="007C3832"/>
    <w:rsid w:val="00850B09"/>
    <w:rsid w:val="008B6469"/>
    <w:rsid w:val="008D42BE"/>
    <w:rsid w:val="008E1434"/>
    <w:rsid w:val="008F1486"/>
    <w:rsid w:val="009153D4"/>
    <w:rsid w:val="00947B15"/>
    <w:rsid w:val="0097728F"/>
    <w:rsid w:val="009F0FE2"/>
    <w:rsid w:val="00A80A71"/>
    <w:rsid w:val="00AA75DA"/>
    <w:rsid w:val="00B33233"/>
    <w:rsid w:val="00B628B0"/>
    <w:rsid w:val="00BD5993"/>
    <w:rsid w:val="00BE7ABF"/>
    <w:rsid w:val="00CA7D32"/>
    <w:rsid w:val="00D1637A"/>
    <w:rsid w:val="00D938C9"/>
    <w:rsid w:val="00DA2E78"/>
    <w:rsid w:val="00E12BBC"/>
    <w:rsid w:val="00E37555"/>
    <w:rsid w:val="00FD24AA"/>
    <w:rsid w:val="00FF1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C858DE"/>
  <w15:docId w15:val="{5A1173C2-39AB-4EB4-816E-57BBF48F7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37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E7ABF"/>
    <w:pPr>
      <w:ind w:left="720"/>
      <w:contextualSpacing/>
    </w:pPr>
  </w:style>
  <w:style w:type="table" w:styleId="Tabela-Siatka">
    <w:name w:val="Table Grid"/>
    <w:basedOn w:val="Standardowy"/>
    <w:uiPriority w:val="59"/>
    <w:rsid w:val="00AA75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352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Wanda Rybak</dc:creator>
  <cp:lastModifiedBy>Aneta Służewska</cp:lastModifiedBy>
  <cp:revision>8</cp:revision>
  <cp:lastPrinted>2024-11-13T09:59:00Z</cp:lastPrinted>
  <dcterms:created xsi:type="dcterms:W3CDTF">2024-11-13T10:19:00Z</dcterms:created>
  <dcterms:modified xsi:type="dcterms:W3CDTF">2024-12-04T09:33:00Z</dcterms:modified>
</cp:coreProperties>
</file>