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B81" w:rsidRPr="00C65D61" w:rsidRDefault="00CD4F40" w:rsidP="004104FB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:rsidR="00822B81" w:rsidRPr="00C65D61" w:rsidRDefault="00CD4F40" w:rsidP="004104FB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realizacji uchwał</w:t>
      </w:r>
      <w:r w:rsidR="009A53DE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podjętych przez  Radę Miejską </w:t>
      </w: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Tomaszowa Mazowieckiego</w:t>
      </w:r>
    </w:p>
    <w:p w:rsidR="00822B81" w:rsidRPr="00C65D61" w:rsidRDefault="008102AC" w:rsidP="004104FB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</w:t>
      </w:r>
      <w:r w:rsidR="00CF4D8B"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2021</w:t>
      </w:r>
      <w:r w:rsidR="00CD4F40"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</w:t>
      </w:r>
      <w:r w:rsidR="004104FB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22B81" w:rsidRPr="00C65D61" w:rsidRDefault="00822B81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Pr="00EF3C53" w:rsidRDefault="00E811AA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Pr="00EF3C53" w:rsidRDefault="00E811AA" w:rsidP="00E811A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XL/285/2021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Budżecie Miasta Tomaszowa Mazowieckiego na rok 2021”.</w:t>
      </w:r>
    </w:p>
    <w:p w:rsidR="001C3855" w:rsidRPr="00EF3C53" w:rsidRDefault="009A53DE" w:rsidP="001C3855">
      <w:pPr>
        <w:pStyle w:val="Akapitzlist"/>
        <w:numPr>
          <w:ilvl w:val="0"/>
          <w:numId w:val="45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zrealizowana 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XL/286/2021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– 2036”.</w:t>
      </w:r>
    </w:p>
    <w:p w:rsidR="001C3855" w:rsidRPr="00EF3C53" w:rsidRDefault="00E87731" w:rsidP="001C3855">
      <w:pPr>
        <w:pStyle w:val="Akapitzlist"/>
        <w:numPr>
          <w:ilvl w:val="0"/>
          <w:numId w:val="45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XL/287/2021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o zmianie uchwały Nr 348/93 Rady Miejskiej Tomaszowa Mazowieckiego w sprawie utworzenia jednostki budżetowej pod nazwą Ośrodek Rehabilitacyjny Dzieci Niepełnosprawnych. </w:t>
      </w:r>
    </w:p>
    <w:p w:rsidR="002609C6" w:rsidRPr="00EF3C53" w:rsidRDefault="002609C6" w:rsidP="002609C6">
      <w:pPr>
        <w:pStyle w:val="Akapitzlist"/>
        <w:numPr>
          <w:ilvl w:val="0"/>
          <w:numId w:val="44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XL/288/2021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opłat za pobyt dziecka w żłobku utworzonym przez miasto Tomaszów Mazowiecki. </w:t>
      </w:r>
    </w:p>
    <w:p w:rsidR="0093453F" w:rsidRPr="00EF3C53" w:rsidRDefault="0093453F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XL/289/2021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o zmianie uchwały Nr XIX/189/2015 w sprawie określenia rodzaju świadczeń przyznawanych w ramach pomocy zdrowotnej dla nauczycieli oraz warunków i sposobu ich przyznawania. </w:t>
      </w:r>
    </w:p>
    <w:p w:rsidR="00795EB8" w:rsidRPr="00EF3C53" w:rsidRDefault="00795EB8" w:rsidP="00795EB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XL/290/2021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zaliczenia drogi do kategorii dróg gminnych oraz ustalenia jej przebiegu. </w:t>
      </w:r>
    </w:p>
    <w:p w:rsidR="005D479E" w:rsidRPr="00EF3C53" w:rsidRDefault="005D479E" w:rsidP="005D479E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XL/291/2021 </w:t>
      </w:r>
      <w:r w:rsidRPr="00EF3C53">
        <w:rPr>
          <w:rFonts w:asciiTheme="minorHAnsi" w:hAnsiTheme="minorHAnsi" w:cstheme="minorHAnsi"/>
          <w:color w:val="000000" w:themeColor="text1"/>
        </w:rPr>
        <w:t>w sprawie</w:t>
      </w:r>
      <w:r w:rsidR="002773FA" w:rsidRPr="00EF3C53">
        <w:rPr>
          <w:rFonts w:asciiTheme="minorHAnsi" w:hAnsiTheme="minorHAnsi" w:cstheme="minorHAnsi"/>
          <w:color w:val="000000" w:themeColor="text1"/>
        </w:rPr>
        <w:t xml:space="preserve"> przyjęcia Programu współpracy </w:t>
      </w:r>
      <w:r w:rsidRPr="00EF3C53">
        <w:rPr>
          <w:rFonts w:asciiTheme="minorHAnsi" w:hAnsiTheme="minorHAnsi" w:cstheme="minorHAnsi"/>
          <w:color w:val="000000" w:themeColor="text1"/>
        </w:rPr>
        <w:t xml:space="preserve">z organizacjami pozarządowymi oraz podmiotami prowadzącymi działalność pożytku publicznego na rok 2021. </w:t>
      </w:r>
    </w:p>
    <w:p w:rsidR="0093453F" w:rsidRPr="00EF3C53" w:rsidRDefault="007C63D4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XL/292/2021 </w:t>
      </w:r>
      <w:r w:rsidRPr="00EF3C53">
        <w:rPr>
          <w:rFonts w:asciiTheme="minorHAnsi" w:hAnsiTheme="minorHAnsi" w:cstheme="minorHAnsi"/>
          <w:color w:val="000000" w:themeColor="text1"/>
        </w:rPr>
        <w:t>w sprawie uchwalenia Programu rozwiązywania problemu bezdomności i łagodzenia jej skutków na lata 2021-2027.</w:t>
      </w:r>
    </w:p>
    <w:p w:rsidR="0093453F" w:rsidRPr="00EF3C53" w:rsidRDefault="00CC6E2B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XL/293/2021 </w:t>
      </w:r>
      <w:r w:rsidRPr="00EF3C53">
        <w:rPr>
          <w:rFonts w:asciiTheme="minorHAnsi" w:hAnsiTheme="minorHAnsi" w:cstheme="minorHAnsi"/>
          <w:color w:val="000000" w:themeColor="text1"/>
        </w:rPr>
        <w:t>w sprawie skargi na działanie Prezydenta M</w:t>
      </w:r>
      <w:r w:rsidR="006D5B94">
        <w:rPr>
          <w:rFonts w:asciiTheme="minorHAnsi" w:hAnsiTheme="minorHAnsi" w:cstheme="minorHAnsi"/>
          <w:color w:val="000000" w:themeColor="text1"/>
        </w:rPr>
        <w:t>iasta Tomaszowa Mazowieckiego.</w:t>
      </w:r>
    </w:p>
    <w:p w:rsidR="007C63D4" w:rsidRPr="007C63D4" w:rsidRDefault="007C63D4" w:rsidP="007C63D4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C63D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XL/294/2021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skargi na działanie radnego Rady Miejskiej Tomaszowa Mazowieckiego. </w:t>
      </w:r>
    </w:p>
    <w:p w:rsidR="00EF55F8" w:rsidRPr="00EF3C53" w:rsidRDefault="00EF55F8" w:rsidP="00EF55F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XL/295/2021 </w:t>
      </w:r>
      <w:r w:rsidR="00EF55F8" w:rsidRPr="00EF3C53">
        <w:rPr>
          <w:rFonts w:asciiTheme="minorHAnsi" w:hAnsiTheme="minorHAnsi" w:cstheme="minorHAnsi"/>
          <w:color w:val="000000" w:themeColor="text1"/>
        </w:rPr>
        <w:t>w sprawie przekazania skargi.</w:t>
      </w:r>
    </w:p>
    <w:p w:rsidR="00EF55F8" w:rsidRPr="00EF3C53" w:rsidRDefault="00EF55F8" w:rsidP="00EF55F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XLI/296/2021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Budżecie miasta Tomaszowa Mazowieckiego na rok 2021”.</w:t>
      </w:r>
    </w:p>
    <w:p w:rsidR="001C3855" w:rsidRPr="00EF3C53" w:rsidRDefault="007C63D4" w:rsidP="001C3855">
      <w:pPr>
        <w:pStyle w:val="Akapitzlist"/>
        <w:numPr>
          <w:ilvl w:val="0"/>
          <w:numId w:val="4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XLI/297/2021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– 2036”.</w:t>
      </w:r>
    </w:p>
    <w:p w:rsidR="001C3855" w:rsidRPr="00EF3C53" w:rsidRDefault="007C63D4" w:rsidP="001C3855">
      <w:pPr>
        <w:pStyle w:val="Akapitzlist"/>
        <w:numPr>
          <w:ilvl w:val="0"/>
          <w:numId w:val="4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keepNext/>
        <w:numPr>
          <w:ilvl w:val="0"/>
          <w:numId w:val="29"/>
        </w:numPr>
        <w:spacing w:after="48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</w:t>
      </w:r>
      <w:r w:rsidRPr="00EF3C53">
        <w:rPr>
          <w:rFonts w:asciiTheme="minorHAnsi" w:hAnsiTheme="minorHAnsi" w:cstheme="minorHAnsi"/>
          <w:color w:val="000000" w:themeColor="text1"/>
        </w:rPr>
        <w:t xml:space="preserve"> </w:t>
      </w:r>
      <w:r w:rsidRPr="00EF3C53">
        <w:rPr>
          <w:rFonts w:asciiTheme="minorHAnsi" w:hAnsiTheme="minorHAnsi" w:cstheme="minorHAnsi"/>
          <w:b/>
          <w:color w:val="000000" w:themeColor="text1"/>
        </w:rPr>
        <w:t xml:space="preserve">XLI/298/2021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XXXIII/322/04 Rady Miejskiej Tomaszowa Mazowieckiego w sprawie zasad sprzedaży lokali mieszkalnych w budynkach komunalnych wielomieszkaniowych wraz ze sprzedażą udziału w nieruchomości wspólnej w drodze bezprzetargowej.</w:t>
      </w:r>
    </w:p>
    <w:p w:rsidR="008355C5" w:rsidRPr="00EF3C53" w:rsidRDefault="008355C5" w:rsidP="008355C5">
      <w:pPr>
        <w:pStyle w:val="Akapitzlist"/>
        <w:keepNext/>
        <w:numPr>
          <w:ilvl w:val="0"/>
          <w:numId w:val="43"/>
        </w:numPr>
        <w:spacing w:after="48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XLI/299/2021 </w:t>
      </w:r>
      <w:r w:rsidRPr="00EF3C53">
        <w:rPr>
          <w:rFonts w:asciiTheme="minorHAnsi" w:hAnsiTheme="minorHAnsi" w:cstheme="minorHAnsi"/>
          <w:color w:val="000000" w:themeColor="text1"/>
        </w:rPr>
        <w:t>w sprawie nadania nazwy drodze na terenie miasta Tomaszowa Mazowieckiego ( ul. Migdałowa).</w:t>
      </w:r>
    </w:p>
    <w:p w:rsidR="008355C5" w:rsidRPr="00EF3C53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XLI/300/2021 </w:t>
      </w:r>
      <w:r w:rsidRPr="00EF3C53">
        <w:rPr>
          <w:rFonts w:asciiTheme="minorHAnsi" w:hAnsiTheme="minorHAnsi" w:cstheme="minorHAnsi"/>
          <w:color w:val="000000" w:themeColor="text1"/>
        </w:rPr>
        <w:t>w sprawie nadania nazwy drodze na terenie miasta Tomaszowa Mazowieckiego ( ul. Chmielna).</w:t>
      </w:r>
    </w:p>
    <w:p w:rsidR="008355C5" w:rsidRPr="00EF3C53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XLI/301/2021 </w:t>
      </w:r>
      <w:r w:rsidRPr="00EF3C53">
        <w:rPr>
          <w:rFonts w:asciiTheme="minorHAnsi" w:hAnsiTheme="minorHAnsi" w:cstheme="minorHAnsi"/>
          <w:color w:val="000000" w:themeColor="text1"/>
        </w:rPr>
        <w:t>w sprawie nadania nazwy drodze na terenie miasta Tomaszowa Mazowieckiego ( ul. Pistacjowa).</w:t>
      </w:r>
    </w:p>
    <w:p w:rsidR="008355C5" w:rsidRPr="00EF3C53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XLI/302/2021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Miejskiego Ośrodka Pomocy Społecznej w Tomaszowie Mazowieckim. </w:t>
      </w:r>
    </w:p>
    <w:p w:rsidR="00CC4AB7" w:rsidRPr="00EF3C53" w:rsidRDefault="00CC4AB7" w:rsidP="00CC4AB7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XLI/303/2021 </w:t>
      </w:r>
      <w:r w:rsidRPr="00EF3C53">
        <w:rPr>
          <w:rFonts w:asciiTheme="minorHAnsi" w:hAnsiTheme="minorHAnsi" w:cstheme="minorHAnsi"/>
          <w:color w:val="000000" w:themeColor="text1"/>
        </w:rPr>
        <w:t>w sprawie rozpatrzenia petycji.</w:t>
      </w:r>
    </w:p>
    <w:p w:rsidR="00CC4AB7" w:rsidRPr="00EF3C53" w:rsidRDefault="00CC4AB7" w:rsidP="00CC4AB7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shd w:val="clear" w:color="auto" w:fill="FFFFFF"/>
        <w:spacing w:before="240" w:after="16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</w:t>
      </w:r>
      <w:r w:rsidRPr="00EF3C53">
        <w:rPr>
          <w:rFonts w:asciiTheme="minorHAnsi" w:hAnsiTheme="minorHAnsi" w:cstheme="minorHAnsi"/>
          <w:color w:val="000000" w:themeColor="text1"/>
        </w:rPr>
        <w:t xml:space="preserve"> </w:t>
      </w:r>
      <w:r w:rsidRPr="00EF3C53">
        <w:rPr>
          <w:rFonts w:asciiTheme="minorHAnsi" w:hAnsiTheme="minorHAnsi" w:cstheme="minorHAnsi"/>
          <w:b/>
          <w:color w:val="000000" w:themeColor="text1"/>
        </w:rPr>
        <w:t xml:space="preserve">Nr XLI/304/2021 </w:t>
      </w:r>
      <w:r w:rsidRPr="00EF3C53">
        <w:rPr>
          <w:rFonts w:asciiTheme="minorHAnsi" w:hAnsiTheme="minorHAnsi" w:cstheme="minorHAnsi"/>
          <w:color w:val="000000" w:themeColor="text1"/>
        </w:rPr>
        <w:t>w sprawie skargi na działanie Prezydenta Miasta Tomaszowa Mazowieckiego.</w:t>
      </w:r>
    </w:p>
    <w:p w:rsidR="00CC4AB7" w:rsidRPr="00EF3C53" w:rsidRDefault="00CC4AB7" w:rsidP="00CC4AB7">
      <w:pPr>
        <w:pStyle w:val="Akapitzlist"/>
        <w:numPr>
          <w:ilvl w:val="0"/>
          <w:numId w:val="43"/>
        </w:numPr>
        <w:shd w:val="clear" w:color="auto" w:fill="FFFFFF"/>
        <w:spacing w:before="240" w:after="16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760223" w:rsidP="0076022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</w:rPr>
      </w:pPr>
      <w:r w:rsidRPr="00EF3C53">
        <w:rPr>
          <w:rFonts w:asciiTheme="minorHAnsi" w:hAnsiTheme="minorHAnsi" w:cstheme="minorHAnsi"/>
          <w:b/>
          <w:bCs/>
          <w:color w:val="000000" w:themeColor="text1"/>
        </w:rPr>
        <w:t xml:space="preserve">Uchwała Nr XLI/305/2021 </w:t>
      </w:r>
      <w:r w:rsidRPr="00EF3C53">
        <w:rPr>
          <w:rFonts w:asciiTheme="minorHAnsi" w:hAnsiTheme="minorHAnsi" w:cstheme="minorHAnsi"/>
          <w:bCs/>
          <w:color w:val="000000" w:themeColor="text1"/>
        </w:rPr>
        <w:t>w sprawie uchwalenia Miejskiego Programu Przeciwdziałania Przemocy oraz Ochrony Ofiar Przemocy w Rodzinie na lata 2021-2027.</w:t>
      </w:r>
    </w:p>
    <w:p w:rsidR="0093453F" w:rsidRPr="00EF3C53" w:rsidRDefault="005D479E" w:rsidP="0093453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EF3C53">
        <w:rPr>
          <w:rFonts w:asciiTheme="minorHAnsi" w:hAnsiTheme="minorHAnsi" w:cstheme="minorHAnsi"/>
          <w:b/>
          <w:bCs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XLII/306/2021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194981" w:rsidRPr="00EF3C53" w:rsidRDefault="009E14CD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XLII/307/2021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2021 -2036”.</w:t>
      </w:r>
    </w:p>
    <w:p w:rsidR="00194981" w:rsidRPr="00EF3C53" w:rsidRDefault="009E14CD" w:rsidP="009E14CD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XLII/308/2021 </w:t>
      </w:r>
      <w:r w:rsidRPr="00EF3C53">
        <w:rPr>
          <w:rFonts w:asciiTheme="minorHAnsi" w:hAnsiTheme="minorHAnsi" w:cstheme="minorHAnsi"/>
          <w:color w:val="000000" w:themeColor="text1"/>
        </w:rPr>
        <w:t>w sprawie przyjęcia „Programu opieki nad zwierzętami bezdomnymi oraz zapobiegania bezdomności zwierząt na terenie miasta Tomaszowa Mazowieckiego na rok 2021”.</w:t>
      </w:r>
    </w:p>
    <w:p w:rsidR="00471668" w:rsidRPr="00EF3C53" w:rsidRDefault="009E14CD" w:rsidP="00471668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XLII/309/2021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zmiany uchwały nr XXXVII/266/2020 z dnia </w:t>
      </w:r>
      <w:r w:rsidR="008B73B4" w:rsidRPr="00EF3C53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>3 grudnia 2020 r. w sprawie regulaminu utrzymania czystości i porządku na terenie miasta Tomaszowa Mazowieckiego.</w:t>
      </w:r>
    </w:p>
    <w:p w:rsidR="00471668" w:rsidRPr="00EF3C53" w:rsidRDefault="00471668" w:rsidP="00471668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XLIII/310/2021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194981" w:rsidRPr="00EF3C53" w:rsidRDefault="009E14CD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XLIII/311/2021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2021 -2036”.</w:t>
      </w:r>
    </w:p>
    <w:p w:rsidR="00194981" w:rsidRPr="00EF3C53" w:rsidRDefault="009E14CD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o zmianie uchwały Nr XL/356/2017 Rady Miejskiej Tomaszowa Mazowieckiego z dnia 26 stycznia 2017 roku w sprawie utworzenia przez Gminę Miasto Tomaszów Mazowiecki jednoosobowej spółki pod firmą </w:t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„Tomaszowskie Centrum Sportu spółka z ograniczoną odpowiedzialnością” </w:t>
      </w:r>
      <w:r w:rsidR="008B73B4" w:rsidRPr="00EF3C53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 xml:space="preserve">i powierzenia Spółce zadań własnych Gminy. </w:t>
      </w:r>
    </w:p>
    <w:p w:rsidR="00EA5BD1" w:rsidRPr="00EF3C53" w:rsidRDefault="00EA5BD1" w:rsidP="00EA5BD1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XLIII/313/2021 </w:t>
      </w:r>
      <w:r w:rsidRPr="00EF3C53">
        <w:rPr>
          <w:rFonts w:asciiTheme="minorHAnsi" w:hAnsiTheme="minorHAnsi" w:cstheme="minorHAnsi"/>
          <w:color w:val="000000" w:themeColor="text1"/>
        </w:rPr>
        <w:t>w sprawie „Wieloletniego programu gospodarowania mieszkaniowym zasobem Gminy Miasto Tomaszów Mazowiecki na lata 2021-2025”.</w:t>
      </w:r>
    </w:p>
    <w:p w:rsidR="008355C5" w:rsidRPr="00EF3C53" w:rsidRDefault="008355C5" w:rsidP="008355C5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XLIII/314/2021 </w:t>
      </w:r>
      <w:r w:rsidRPr="00EF3C53">
        <w:rPr>
          <w:rFonts w:asciiTheme="minorHAnsi" w:hAnsiTheme="minorHAnsi" w:cstheme="minorHAnsi"/>
          <w:color w:val="000000" w:themeColor="text1"/>
        </w:rPr>
        <w:t>w sprawie zasad wynajmowania lokali wchodzących</w:t>
      </w:r>
      <w:r w:rsidR="008B73B4" w:rsidRPr="00EF3C53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 xml:space="preserve"> w skład mieszkaniowego zasobu Miasta Tomaszowa Mazowieckiego.</w:t>
      </w:r>
    </w:p>
    <w:p w:rsidR="004A4CFA" w:rsidRPr="00EF3C53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XLIII/315/2021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zwolnienia z obowiązku zbycia w drodze przetargu nieruchomości położonej w Tomaszowie Mazowieckim przy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ul. Warszawskiej nr 42. </w:t>
      </w:r>
    </w:p>
    <w:p w:rsidR="004A4CFA" w:rsidRPr="00EF3C53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określenia szczegółowego trybu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i harmonogramu opracowania projektu Strategii rozwoju Miasta Tomaszowa Mazowieckiego 2030, w tym trybu konsultacji. </w:t>
      </w:r>
    </w:p>
    <w:p w:rsidR="00C9084A" w:rsidRPr="00EF3C53" w:rsidRDefault="00C9084A" w:rsidP="00C9084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nadania nazwy drodze na terenie miasta Tomaszowa Mazowieckiego. </w:t>
      </w:r>
    </w:p>
    <w:p w:rsidR="004A4CFA" w:rsidRPr="00EF3C53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zrealizowano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XLIII/318/2021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Miejskiego Ośrodka Pomocy Społecznej. </w:t>
      </w:r>
    </w:p>
    <w:p w:rsidR="00BE3350" w:rsidRPr="00EF3C53" w:rsidRDefault="00BE3350" w:rsidP="00BE3350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XLIV/319/2021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dokonania zmian w „Budżecie Miasta </w:t>
      </w:r>
    </w:p>
    <w:p w:rsidR="00380362" w:rsidRPr="00EF3C53" w:rsidRDefault="00380362" w:rsidP="00380362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>Tomaszowa Mazowieckiego na rok 2021”.</w:t>
      </w:r>
    </w:p>
    <w:p w:rsidR="00194981" w:rsidRPr="00EF3C53" w:rsidRDefault="006F5550" w:rsidP="00194981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zrealizowano</w:t>
      </w:r>
    </w:p>
    <w:p w:rsidR="00380362" w:rsidRPr="00EF3C53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XLIV/320/2021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2021 -2036”.</w:t>
      </w:r>
    </w:p>
    <w:p w:rsidR="00170054" w:rsidRPr="00EF3C53" w:rsidRDefault="006F5550" w:rsidP="0017005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zrealizowano</w:t>
      </w:r>
    </w:p>
    <w:p w:rsidR="00380362" w:rsidRPr="00EF3C53" w:rsidRDefault="00380362" w:rsidP="00380362">
      <w:pPr>
        <w:pStyle w:val="Akapitzlist"/>
        <w:keepNext/>
        <w:numPr>
          <w:ilvl w:val="0"/>
          <w:numId w:val="29"/>
        </w:numPr>
        <w:spacing w:after="480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zwolnienia z opłaty za korzystanie z zezwoleń na sprzedaż napojów alkoholowych przeznaczonych do spożycia w miejscu sprzedaży </w:t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za rok 2021 przedsiębiorców prowadzących punkty sprzedaży na terenie Miasta Tomaszowa Mazowieckiego. </w:t>
      </w:r>
    </w:p>
    <w:p w:rsidR="0093453F" w:rsidRPr="00EF3C53" w:rsidRDefault="00FC5BD4" w:rsidP="0093453F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XLIV/322/2021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XLIII/313/2021 Rady Miejskiej Tomaszowa Mazowieckiego w sprawie „Wieloletniego programu gospodarowania mieszkaniowym zasobem Gminy Miasto Tomaszów Mazowiecki na lata 2021-2025”.</w:t>
      </w:r>
    </w:p>
    <w:p w:rsidR="004A4CFA" w:rsidRPr="00EF3C53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XLIV/323/2021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XLIII/314/2021 Rady Miejskiej Tomaszowa Mazowieckiego</w:t>
      </w:r>
      <w:r w:rsidRPr="00EF3C53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zasad wynajmowania lokali wchodzących </w:t>
      </w:r>
      <w:r w:rsidRPr="00EF3C53">
        <w:rPr>
          <w:rFonts w:asciiTheme="minorHAnsi" w:hAnsiTheme="minorHAnsi" w:cstheme="minorHAnsi"/>
          <w:color w:val="000000" w:themeColor="text1"/>
        </w:rPr>
        <w:br/>
        <w:t>w skład mieszkaniowego zasobu Miasta Tomaszowa Mazowieckiego.</w:t>
      </w:r>
    </w:p>
    <w:p w:rsidR="004A4CFA" w:rsidRPr="00EF3C53" w:rsidRDefault="00E308B4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o zmianie </w:t>
      </w:r>
      <w:r w:rsidRPr="00EF3C53">
        <w:rPr>
          <w:rFonts w:asciiTheme="minorHAnsi" w:hAnsiTheme="minorHAnsi" w:cstheme="minorHAnsi"/>
          <w:bCs/>
          <w:color w:val="000000" w:themeColor="text1"/>
        </w:rPr>
        <w:t xml:space="preserve">uchwały nr XLIII/316/2021 Rady Miejskiej Tomaszowa Mazowieckiego w sprawie określenia szczegółowego trybu </w:t>
      </w:r>
      <w:r w:rsidRPr="00EF3C53">
        <w:rPr>
          <w:rFonts w:asciiTheme="minorHAnsi" w:hAnsiTheme="minorHAnsi" w:cstheme="minorHAnsi"/>
          <w:bCs/>
          <w:color w:val="000000" w:themeColor="text1"/>
        </w:rPr>
        <w:br/>
        <w:t>i harmonogramu opracowania projektu Strategii rozwoju miasta Tomaszowa Mazowieckiego 2030, w tym trybu konsultacji.</w:t>
      </w:r>
    </w:p>
    <w:p w:rsidR="00C9084A" w:rsidRPr="00EF3C53" w:rsidRDefault="00C9084A" w:rsidP="00C9084A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Pr="00EF3C53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XLIV/325/2021 </w:t>
      </w:r>
      <w:r w:rsidR="00BE3350" w:rsidRPr="00EF3C53">
        <w:rPr>
          <w:rFonts w:asciiTheme="minorHAnsi" w:hAnsiTheme="minorHAnsi" w:cstheme="minorHAnsi"/>
          <w:color w:val="000000" w:themeColor="text1"/>
        </w:rPr>
        <w:t>w sprawie rozpatrzenia petycji.</w:t>
      </w:r>
    </w:p>
    <w:p w:rsidR="00BE3350" w:rsidRPr="00EF3C53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przekazania petycji do rozpatrzenia zgodnie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z właściwością. </w:t>
      </w:r>
    </w:p>
    <w:p w:rsidR="00BE3350" w:rsidRPr="00EF3C53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80362" w:rsidRPr="00EF3C53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XLIV/327/2021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Prezydenta Miasta </w:t>
      </w:r>
      <w:r w:rsidR="00BE3350" w:rsidRPr="00EF3C53">
        <w:rPr>
          <w:rFonts w:asciiTheme="minorHAnsi" w:hAnsiTheme="minorHAnsi" w:cstheme="minorHAnsi"/>
          <w:color w:val="000000" w:themeColor="text1"/>
        </w:rPr>
        <w:t>Tomaszowa Mazowieckiego.</w:t>
      </w:r>
    </w:p>
    <w:p w:rsidR="00BE3350" w:rsidRPr="00EF3C53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XLV/328/2021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dokonania zmian w „Budżecie Miasta </w:t>
      </w:r>
    </w:p>
    <w:p w:rsidR="002773FA" w:rsidRPr="00EF3C53" w:rsidRDefault="002773FA" w:rsidP="002773FA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>Tomaszowa Mazowieckiego na rok 2021”.</w:t>
      </w:r>
    </w:p>
    <w:p w:rsidR="00170054" w:rsidRPr="00FC5BD4" w:rsidRDefault="00FC5BD4" w:rsidP="00FC5BD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XLV/329/2021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„Wieloletniej Prognozy Finansowej Miasta Tomaszowa Mazowieckiego na lata 2021 -2036”.</w:t>
      </w:r>
    </w:p>
    <w:p w:rsidR="00170054" w:rsidRPr="00EF3C53" w:rsidRDefault="00FC5BD4" w:rsidP="0017005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XLV/330/2021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wyrażenia zgody na utworzenie miejsca okazjonalnie wykorzystywanego do kąpieli w Tomaszowie Mazowieckim oraz </w:t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określenia sezonu kąpielowego dla miejsca okazjonalnie wykorzystywanego do kąpieli na terenie Gminy Miasto Tomaszów Mazowiecki. </w:t>
      </w:r>
    </w:p>
    <w:p w:rsidR="00830D3C" w:rsidRPr="00EF3C53" w:rsidRDefault="00830D3C" w:rsidP="00830D3C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XLV/331/2021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XIX/154/2019 Rady Miejskiej Tomaszowa Mazowieckiego z dnia 31 października 2019 roku w sprawie powołania Młodzieżowej Rady Miasta Tomaszowa Mazowieckiego oraz nadania jej statutu.</w:t>
      </w:r>
    </w:p>
    <w:p w:rsidR="00795EB8" w:rsidRPr="00EF3C53" w:rsidRDefault="00EC5D31" w:rsidP="00795EB8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XLV/332/2021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przekazania petycji do rozpatrzenia zgodnie </w:t>
      </w:r>
      <w:r w:rsidR="008B73B4" w:rsidRPr="00EF3C53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>z właściwością.</w:t>
      </w:r>
    </w:p>
    <w:p w:rsidR="00BE3350" w:rsidRPr="00EF3C53" w:rsidRDefault="00BE3350" w:rsidP="00BE3350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XLV/333/2021 </w:t>
      </w:r>
      <w:r w:rsidRPr="00EF3C53">
        <w:rPr>
          <w:rFonts w:asciiTheme="minorHAnsi" w:hAnsiTheme="minorHAnsi" w:cstheme="minorHAnsi"/>
          <w:color w:val="000000" w:themeColor="text1"/>
        </w:rPr>
        <w:t>w sprawie szczegółowych zasad ponoszenia odpłatności za pobyt w mieszkaniach wspomaganych, w tym mieszkaniach chronionych prowadzonych przez Gminę Miasto Tomaszów Mazowiecki.</w:t>
      </w:r>
    </w:p>
    <w:p w:rsidR="00BE3350" w:rsidRPr="00EF3C53" w:rsidRDefault="00585855" w:rsidP="00585855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Pr="00EF3C53" w:rsidRDefault="002773FA" w:rsidP="002773FA">
      <w:pPr>
        <w:pStyle w:val="Akapitzlist"/>
        <w:keepNext/>
        <w:numPr>
          <w:ilvl w:val="0"/>
          <w:numId w:val="41"/>
        </w:numPr>
        <w:spacing w:after="480"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XLV/334/2021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wzoru wniosku i deklaracji o przyznanie dodatku mieszkaniowego. </w:t>
      </w:r>
    </w:p>
    <w:p w:rsidR="00585855" w:rsidRPr="00EF3C53" w:rsidRDefault="00585855" w:rsidP="00585855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XLVII/335/2021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udzielenia Prezydentowi Miasta Tomaszowa Mazowieckiego wotum zaufania. </w:t>
      </w:r>
    </w:p>
    <w:p w:rsidR="005D479E" w:rsidRPr="00EF3C53" w:rsidRDefault="005D479E" w:rsidP="005D479E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XLVII/336/2021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zatwierdzenia sprawozdania finansowego za 2020 rok wraz ze sprawozdaniem z wykonania budżetu Miasta Tomaszowa Mazowieckiego za 2020 rok. </w:t>
      </w:r>
    </w:p>
    <w:p w:rsidR="00140679" w:rsidRPr="00EF3C53" w:rsidRDefault="00140679" w:rsidP="00140679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XLVII/337/2021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udzielenia absolutorium Prezydentowi Miasta Tomaszowa Mazowieckiego z tytułu wykonania budżetu za 2020 rok. </w:t>
      </w:r>
    </w:p>
    <w:p w:rsidR="00140679" w:rsidRPr="00EF3C53" w:rsidRDefault="00140679" w:rsidP="00140679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XLVII/338/2021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udzielenia pomocy finansowej Gminie Nowy Targ. </w:t>
      </w:r>
    </w:p>
    <w:p w:rsidR="00B646DD" w:rsidRPr="00EF3C53" w:rsidRDefault="00E67B0D" w:rsidP="00B646DD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XLVII/339/2021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 sprawie dokonania zmian w „Budżecie Miasta </w:t>
      </w:r>
    </w:p>
    <w:p w:rsidR="002773FA" w:rsidRPr="00EF3C53" w:rsidRDefault="002773FA" w:rsidP="002773FA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>Tomaszowa Mazowieckiego na rok 2021”.</w:t>
      </w:r>
    </w:p>
    <w:p w:rsidR="00140679" w:rsidRPr="00EF3C53" w:rsidRDefault="00E67B0D" w:rsidP="00E67B0D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>Uchwała nr XLVII/340/2021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XXXIX/279/2020 Rady Miejskiej Tomaszowa Mazowieckiego w sprawie uchwalenia „Wieloletniej Prognozy Finansowej Miasta Tomaszowa Mazowieckiego na lata 2021 -2036”.</w:t>
      </w:r>
    </w:p>
    <w:p w:rsidR="00AF512F" w:rsidRPr="00EF3C53" w:rsidRDefault="00E67B0D" w:rsidP="00AF512F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XLVII/341/2021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XLIII/314/2021 Rady Miejskiej Tomaszowa Mazowieckiego z dnia 25 marca 2021 r. w sprawie zasad wynajmowania lokali wchodzących w skład mieszkaniowego zasobu miasta Tomaszowa Mazowieckiego, zmienionej uchwałą nr XLIV/323/2021 Rady Miejskiej Tomaszowa Mazowieckiego z dnia 29 kwietnia 2021 r. o zmianie uchwały nr XLIII/314/2021 Rady Miejskiej Tomaszowa Mazowieckiego w sprawie zasad wynajmowania lokali wchodzących w skład mieszkaniowego zasobu miasta Tomaszowa Mazowieckiego. </w:t>
      </w:r>
    </w:p>
    <w:p w:rsidR="00E308B4" w:rsidRPr="00EF3C53" w:rsidRDefault="00E308B4" w:rsidP="00E308B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XLVII/342/2021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przystąpienia do sporządzenia studium uwarunkowań i kierunków zagospodarowania przestrzennego miasta Tomaszowa Mazowieckiego.</w:t>
      </w:r>
    </w:p>
    <w:p w:rsidR="00E308B4" w:rsidRPr="00EF3C53" w:rsidRDefault="00E308B4" w:rsidP="00E308B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XLVII/343/2021 </w:t>
      </w:r>
      <w:r w:rsidRPr="00EF3C53">
        <w:rPr>
          <w:rFonts w:asciiTheme="minorHAnsi" w:hAnsiTheme="minorHAnsi" w:cstheme="minorHAnsi"/>
          <w:color w:val="000000" w:themeColor="text1"/>
        </w:rPr>
        <w:t>w sprawie rozpatrzenia petycji Stow</w:t>
      </w:r>
      <w:r w:rsidR="002609C6" w:rsidRPr="00EF3C53">
        <w:rPr>
          <w:rFonts w:asciiTheme="minorHAnsi" w:hAnsiTheme="minorHAnsi" w:cstheme="minorHAnsi"/>
          <w:color w:val="000000" w:themeColor="text1"/>
        </w:rPr>
        <w:t>arzyszenia Polska Wolna od GMO.</w:t>
      </w:r>
    </w:p>
    <w:p w:rsidR="002609C6" w:rsidRPr="00EF3C53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73FA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XLVII/344/2021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</w:t>
      </w:r>
      <w:r w:rsidR="002609C6" w:rsidRPr="00EF3C53">
        <w:rPr>
          <w:rFonts w:asciiTheme="minorHAnsi" w:hAnsiTheme="minorHAnsi" w:cstheme="minorHAnsi"/>
          <w:color w:val="000000" w:themeColor="text1"/>
        </w:rPr>
        <w:t xml:space="preserve"> w sprawie rozpatrzenia petycji.</w:t>
      </w:r>
    </w:p>
    <w:p w:rsidR="002609C6" w:rsidRPr="00EF3C53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60223" w:rsidRPr="00EF3C53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XLVII/345/2021 </w:t>
      </w:r>
      <w:r w:rsidRPr="00EF3C53">
        <w:rPr>
          <w:rFonts w:asciiTheme="minorHAnsi" w:hAnsiTheme="minorHAnsi" w:cstheme="minorHAnsi"/>
          <w:color w:val="000000" w:themeColor="text1"/>
        </w:rPr>
        <w:t>w sprawie rozpatrzenia petycji</w:t>
      </w:r>
      <w:r w:rsidR="002609C6" w:rsidRPr="00EF3C53">
        <w:rPr>
          <w:rFonts w:asciiTheme="minorHAnsi" w:hAnsiTheme="minorHAnsi" w:cstheme="minorHAnsi"/>
          <w:b/>
          <w:color w:val="000000" w:themeColor="text1"/>
        </w:rPr>
        <w:t>.</w:t>
      </w:r>
    </w:p>
    <w:p w:rsidR="002609C6" w:rsidRPr="00EF3C53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XLVIII/346/2021 </w:t>
      </w:r>
      <w:r w:rsidRPr="00EF3C53">
        <w:rPr>
          <w:rFonts w:asciiTheme="minorHAnsi" w:hAnsiTheme="minorHAnsi" w:cstheme="minorHAnsi"/>
          <w:color w:val="000000" w:themeColor="text1"/>
        </w:rPr>
        <w:t>w sprawie udzielenia w 2021 roku pomocy finansowej na rzecz Powiatu Tomaszowskiego na realizację zadania pn.: „Budowa kanalizacji deszczowej w ciągu drogi powiatowej nr 4333E - ul. Dąbrowska na odcinku od ul. Legionów do ul. Bema”.</w:t>
      </w:r>
    </w:p>
    <w:p w:rsidR="007C1B64" w:rsidRPr="00ED673A" w:rsidRDefault="00ED673A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D673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zaciągnięcia kredytu długoterminowego przeznaczonego na pokrycie planowanego deficytu budżetu roku 2021 oraz spłatę wcześniej zaciągniętych zobowiązań z tytułu emisji papierów wartościowych oraz zaciągniętych kredytów. </w:t>
      </w:r>
    </w:p>
    <w:p w:rsidR="007C1B64" w:rsidRPr="00ED673A" w:rsidRDefault="00ED673A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D673A">
        <w:rPr>
          <w:rFonts w:asciiTheme="minorHAnsi" w:hAnsiTheme="minorHAnsi" w:cstheme="minorHAnsi"/>
          <w:b/>
          <w:color w:val="000000" w:themeColor="text1"/>
        </w:rPr>
        <w:t>niezrealizowana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XLVIII/348/2021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7C1B64" w:rsidRPr="00ED673A" w:rsidRDefault="00ED673A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D673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XLVIII/349/2021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7C1B64" w:rsidRPr="00ED673A" w:rsidRDefault="00ED673A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D673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XLVIII/350/2021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XXIII/180/08 Rady Miejskiej Tomaszowa Mazowieckiego z dnia 30 stycznia 2008 roku w sprawie ustanowienia stanowiska dokumentacyjnego pod nazwą „Groty Nagórzyckie”.</w:t>
      </w:r>
    </w:p>
    <w:p w:rsidR="007C1B64" w:rsidRPr="004F607D" w:rsidRDefault="004F607D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4F607D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określenia średniej ceny jednostkowej paliwa na rok szkolny 2021/2022. </w:t>
      </w:r>
    </w:p>
    <w:p w:rsidR="007C1B64" w:rsidRPr="004F607D" w:rsidRDefault="004F607D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4F607D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rozwiązania spółki „Klub Sportowy Lechia 1923 Tomaszów Mazowiecki Spółka Akcyjna” z siedzibą w Tomaszowie Mazowieckim. </w:t>
      </w:r>
    </w:p>
    <w:p w:rsidR="007C1B64" w:rsidRPr="004F607D" w:rsidRDefault="004F607D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4F607D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XLVIII/</w:t>
      </w:r>
      <w:r w:rsidRPr="00705454">
        <w:rPr>
          <w:rFonts w:asciiTheme="minorHAnsi" w:hAnsiTheme="minorHAnsi" w:cstheme="minorHAnsi"/>
          <w:b/>
          <w:color w:val="000000" w:themeColor="text1"/>
        </w:rPr>
        <w:t>353/2</w:t>
      </w:r>
      <w:r w:rsidR="00705454" w:rsidRPr="00705454">
        <w:rPr>
          <w:rFonts w:asciiTheme="minorHAnsi" w:hAnsiTheme="minorHAnsi" w:cstheme="minorHAnsi"/>
          <w:b/>
          <w:color w:val="000000" w:themeColor="text1"/>
        </w:rPr>
        <w:t>021</w:t>
      </w:r>
      <w:r w:rsidR="00705454">
        <w:rPr>
          <w:rFonts w:asciiTheme="minorHAnsi" w:hAnsiTheme="minorHAnsi" w:cstheme="minorHAnsi"/>
          <w:color w:val="000000" w:themeColor="text1"/>
        </w:rPr>
        <w:t xml:space="preserve"> </w:t>
      </w:r>
      <w:r w:rsidRPr="00EF3C53">
        <w:rPr>
          <w:rFonts w:asciiTheme="minorHAnsi" w:hAnsiTheme="minorHAnsi" w:cstheme="minorHAnsi"/>
          <w:color w:val="000000" w:themeColor="text1"/>
        </w:rPr>
        <w:t>w sprawie zawarcia porozumienia międzygminnego dotyczącego współdziałania gmin wchodzących w skład aglomeracji Tomaszów Mazowiecki.</w:t>
      </w:r>
    </w:p>
    <w:p w:rsidR="007C1B64" w:rsidRPr="00EF3C53" w:rsidRDefault="00705454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przyjęcia projektu Regulaminu dostarczania wody i odprowadzania ścieków na terenie Gminy – Miasto Tomaszów Mazowiecki </w:t>
      </w:r>
      <w:r w:rsidR="00705454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>i przekazania go do zaopiniowania organowi regulacyjnemu.</w:t>
      </w:r>
    </w:p>
    <w:p w:rsidR="007C1B64" w:rsidRPr="00705454" w:rsidRDefault="00705454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0545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XLVIII/355/2021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wieloletniego planu rozwoju i modernizacji gminnych urządzeń wodociągowych i kanalizacyjnych. </w:t>
      </w:r>
    </w:p>
    <w:p w:rsidR="007C1B64" w:rsidRPr="000538EA" w:rsidRDefault="000538EA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538EA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Zarządu Dróg i Utrzymania Miasta w Tomaszowie Mazowieckim. </w:t>
      </w:r>
    </w:p>
    <w:p w:rsidR="007C1B64" w:rsidRPr="00F04B61" w:rsidRDefault="00F04B61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04B6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441D48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XLIX/357/2021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</w:t>
      </w:r>
      <w:r w:rsidR="007C1B64" w:rsidRPr="00EF3C53">
        <w:rPr>
          <w:rFonts w:asciiTheme="minorHAnsi" w:hAnsiTheme="minorHAnsi" w:cstheme="minorHAnsi"/>
          <w:color w:val="000000" w:themeColor="text1"/>
        </w:rPr>
        <w:t>.</w:t>
      </w:r>
    </w:p>
    <w:p w:rsidR="00441D48" w:rsidRPr="00F04B61" w:rsidRDefault="00F04B61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04B61">
        <w:rPr>
          <w:rFonts w:asciiTheme="minorHAnsi" w:hAnsiTheme="minorHAnsi" w:cstheme="minorHAnsi"/>
          <w:b/>
          <w:color w:val="000000" w:themeColor="text1"/>
        </w:rPr>
        <w:lastRenderedPageBreak/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XLIX/358/2021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FB40DA" w:rsidRPr="00F04B61" w:rsidRDefault="00F04B61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04B6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XLIX/359/2021 </w:t>
      </w:r>
      <w:r w:rsidRPr="00EF3C53">
        <w:rPr>
          <w:rFonts w:asciiTheme="minorHAnsi" w:hAnsiTheme="minorHAnsi" w:cstheme="minorHAnsi"/>
          <w:color w:val="000000" w:themeColor="text1"/>
        </w:rPr>
        <w:t>w sprawie wyrażenia zgody na sprzedaż lokalu mieszkalnego nr 9 położonego w Tomaszowie Mazowieckim przy Placu Kościuszki nr 23 stanowiącego własność Gminy Miasto Tomaszów Mazowiecki wraz z udziałem wynoszącym 633/10085 we współwłasności działki gruntu oznaczonej numerem 123 w obr. 12.</w:t>
      </w:r>
    </w:p>
    <w:p w:rsidR="00FB40DA" w:rsidRPr="00F04B61" w:rsidRDefault="00F04B61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04B61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XLIX/360/2021 </w:t>
      </w:r>
      <w:r w:rsidRPr="00EF3C53">
        <w:rPr>
          <w:rFonts w:asciiTheme="minorHAnsi" w:hAnsiTheme="minorHAnsi" w:cstheme="minorHAnsi"/>
          <w:color w:val="000000" w:themeColor="text1"/>
        </w:rPr>
        <w:t>w sprawie wyrażenia zgody na wniesienie w formie wkładu niepieniężnego (aportu) do Zakładu Gospodarki Wodno–Kanalizacyjnej w Tomaszowie Mazowieckim Spółki z ograniczoną odpowiedzialnością z siedzibą w Tomaszowie Mazowieckim prawa własności nieruchomości położonej w Tomaszowie Mazowieckim przy ul. Strzeleckiej.</w:t>
      </w:r>
    </w:p>
    <w:p w:rsidR="00FB40DA" w:rsidRPr="00843F5F" w:rsidRDefault="00843F5F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43F5F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powołania Rady Społecznej Ośrodka Rehabilitacji Dzieci Niepełnosprawnych w Tomaszowie Mazowieckim. </w:t>
      </w:r>
    </w:p>
    <w:p w:rsidR="00FB40DA" w:rsidRPr="00843F5F" w:rsidRDefault="00843F5F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43F5F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wyrażenia woli przystąpienia Gminy Miasto Tomaszów Mazowiecki do Miejskiego Obszaru Funkcjonalnego Tomaszów Mazowiecki - Opoczno w ramach Zintegrowanych Inwestycji Terytorialnych. </w:t>
      </w:r>
    </w:p>
    <w:p w:rsidR="00FB40DA" w:rsidRPr="00843F5F" w:rsidRDefault="00843F5F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43F5F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XLIX/363/2021 </w:t>
      </w:r>
      <w:r w:rsidRPr="00EF3C53">
        <w:rPr>
          <w:rFonts w:asciiTheme="minorHAnsi" w:hAnsiTheme="minorHAnsi" w:cstheme="minorHAnsi"/>
          <w:color w:val="000000" w:themeColor="text1"/>
        </w:rPr>
        <w:t>w sprawie przeprowadzenia zabiegów pi</w:t>
      </w:r>
      <w:r w:rsidR="00FB40DA" w:rsidRPr="00EF3C53">
        <w:rPr>
          <w:rFonts w:asciiTheme="minorHAnsi" w:hAnsiTheme="minorHAnsi" w:cstheme="minorHAnsi"/>
          <w:color w:val="000000" w:themeColor="text1"/>
        </w:rPr>
        <w:t>elęgnacyjnych pomnika przyrody.</w:t>
      </w:r>
    </w:p>
    <w:p w:rsidR="00FB40DA" w:rsidRPr="00532F47" w:rsidRDefault="00532F47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2F47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zawarcia porozumienia </w:t>
      </w:r>
      <w:r w:rsidRPr="00EF3C53">
        <w:rPr>
          <w:rFonts w:asciiTheme="minorHAnsi" w:hAnsiTheme="minorHAnsi" w:cstheme="minorHAnsi"/>
          <w:color w:val="000000" w:themeColor="text1"/>
        </w:rPr>
        <w:br/>
        <w:t>o wspólnej realizacji rozbudowy i przebudowy sieci kanalizacji sanitarnej na terenie Miasta Tomaszów Mazowiecki i Gminy Tomaszów Mazowiecki.</w:t>
      </w:r>
    </w:p>
    <w:p w:rsidR="00FB40DA" w:rsidRPr="00532F47" w:rsidRDefault="00532F47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2F47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XLIX/365/2021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uchylenia uchwały Nr XVI/130/2019 Rady Miejskiej Tomaszowa Mazowieckiego z dnia 29 sierpnia 2019 r. w sprawie określenia </w:t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>rodzaju dodatkowych usług świadczonych w zakresie odbierania odpadów komunalnych od właścicieli nieruchomości i zagospodarowania tych odpadów, sposobu ich świadczenia oraz wysokości cen za te usługi.</w:t>
      </w:r>
    </w:p>
    <w:p w:rsidR="00FB40DA" w:rsidRPr="00532F47" w:rsidRDefault="00532F47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2F47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XLIX/366/2021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XXXVI/267/2020 Rady Miejskiej Tomaszowa Mazowieckiego z dnia 3 grudnia 2020 roku w sprawie określenia szczegółowego sposobu i zakresu świadczenia usług w zakresie odbierania odpadów komunalnych od właścicieli nieruchomości.</w:t>
      </w:r>
    </w:p>
    <w:p w:rsidR="00FB40DA" w:rsidRPr="00BD28F8" w:rsidRDefault="00BD28F8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D28F8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L/367/2021 </w:t>
      </w:r>
      <w:r w:rsidRPr="00EF3C53">
        <w:rPr>
          <w:rFonts w:asciiTheme="minorHAnsi" w:hAnsiTheme="minorHAnsi" w:cstheme="minorHAnsi"/>
          <w:color w:val="000000" w:themeColor="text1"/>
        </w:rPr>
        <w:t>w sprawie nadania Tytułu „Zasłużony dla Miasta Tomaszowa Mazowieckiego”.</w:t>
      </w:r>
    </w:p>
    <w:p w:rsidR="00FB40DA" w:rsidRPr="00BD28F8" w:rsidRDefault="00BD28F8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D28F8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L/368/2021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FB40DA" w:rsidRPr="00BD28F8" w:rsidRDefault="00BD28F8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D28F8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L/369/2021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FB40DA" w:rsidRPr="006045BA" w:rsidRDefault="006045BA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L/370/2021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wyrażenia zgody na nabycie do zasobów komunalnych prawa własności działki gruntu położonej w Tomaszowie Mazowieckim przy ul. Szerokiej 38.</w:t>
      </w:r>
    </w:p>
    <w:p w:rsidR="00FB40DA" w:rsidRPr="006045BA" w:rsidRDefault="006045BA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LIII/465/2017 Rady Miejskiej Tomaszowa Mazowieckiego zmienionej uchwałą nr LXI/548/2018 Rady Miejskiej Tomaszowa Mazowieckiego w sprawie ustalenia strefy płatnego parkowania pojazdów samochodowych na drogach publicznych w Tomaszowie Mazowieckim oraz wysokości stawek opłat za parkowanie w tej strefie i sposobu ich pobierania. </w:t>
      </w:r>
    </w:p>
    <w:p w:rsidR="00FB40DA" w:rsidRPr="006045BA" w:rsidRDefault="006045BA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L/372/2021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udzielenia w 2022 roku pomocy finansowej na rzecz Województwa Łódzkiego w formie dotacji celowej na zadanie inwestycyjne polegające na „Rozbudowie drogi wojewódzkiej nr 713 przejście przez Tomaszów Mazowiecki – II etap” w ramach zadania: „rozbudowa drogi wojewódzkiej nr 713 na odcinku Andrespol-</w:t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Ujazd oraz Tomaszów Mazowiecki – Januszewice wraz </w:t>
      </w:r>
      <w:r w:rsidRPr="00EF3C53">
        <w:rPr>
          <w:rFonts w:asciiTheme="minorHAnsi" w:hAnsiTheme="minorHAnsi" w:cstheme="minorHAnsi"/>
          <w:color w:val="000000" w:themeColor="text1"/>
        </w:rPr>
        <w:br/>
        <w:t>z przejściem przez Tomaszów Mazowiecki”. Wykonanie nawodnienia na przebudowywanym rondzie Dmowskiego oraz budowanych rondach na skrzyżowaniach ulic: Mireckiego/Szczę</w:t>
      </w:r>
      <w:r w:rsidR="00FB40DA" w:rsidRPr="00EF3C53">
        <w:rPr>
          <w:rFonts w:asciiTheme="minorHAnsi" w:hAnsiTheme="minorHAnsi" w:cstheme="minorHAnsi"/>
          <w:color w:val="000000" w:themeColor="text1"/>
        </w:rPr>
        <w:t>śliwa oraz Opoczyńska/Wąwalska.</w:t>
      </w:r>
    </w:p>
    <w:p w:rsidR="00FB40DA" w:rsidRPr="006045BA" w:rsidRDefault="006045BA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L/373/2021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Regulaminu dostarczania wody i odprowadzania ścieków na terenie Gminy Miasto Tomaszów Mazowiecki.</w:t>
      </w:r>
    </w:p>
    <w:p w:rsidR="00FB40DA" w:rsidRPr="006045BA" w:rsidRDefault="006045BA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3A42EA" w:rsidP="003A42EA">
      <w:pPr>
        <w:pStyle w:val="Akapitzlist"/>
        <w:keepNext/>
        <w:numPr>
          <w:ilvl w:val="0"/>
          <w:numId w:val="41"/>
        </w:numPr>
        <w:tabs>
          <w:tab w:val="num" w:pos="644"/>
        </w:tabs>
        <w:spacing w:after="480"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L/374/2021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</w:t>
      </w:r>
      <w:r w:rsidRPr="00EF3C53">
        <w:rPr>
          <w:rFonts w:asciiTheme="minorHAnsi" w:eastAsia="Calibri" w:hAnsiTheme="minorHAnsi" w:cstheme="minorHAnsi"/>
          <w:color w:val="000000" w:themeColor="text1"/>
        </w:rPr>
        <w:t xml:space="preserve">zmiany nazwy ulicy położonej na terenie miasta Tomaszowa Mazowieckiego (dot. zmiany nazwy ul. Miłej na św. Filipa </w:t>
      </w:r>
      <w:r w:rsidRPr="00EF3C53">
        <w:rPr>
          <w:rFonts w:asciiTheme="minorHAnsi" w:eastAsia="Calibri" w:hAnsiTheme="minorHAnsi" w:cstheme="minorHAnsi"/>
          <w:color w:val="000000" w:themeColor="text1"/>
        </w:rPr>
        <w:br/>
        <w:t xml:space="preserve">z Neri). </w:t>
      </w:r>
    </w:p>
    <w:p w:rsidR="00FB40DA" w:rsidRPr="006045BA" w:rsidRDefault="006045BA" w:rsidP="00FB40DA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6045B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LI/375/2021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ustalenia wynagrodzenia Prezydenta Miasta Tomaszowa Mazowieckiego. 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LI/376/2021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LIX/522/2018 Rady Miejskiej Tomaszowa Mazowieckiego z dnia 22 lutego 2018 roku w sprawie ustalenia wysokości  zasad wypłaty diet dla radnych. 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LI/377/2021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dokonania zmian w „Budżecie Miasta Tomaszowa Mazowieckiego na rok 2021”.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LI/378/2021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XXXIX/279/2020 Rady Miejskiej Tomaszowa Mazowieckiego w sprawie uchwalenia Wieloletniej Prognozy Finansowej Miasta Tomaszowa Mazowieckiego na lata 2021 – 2036.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B40DA" w:rsidRPr="00EF3C53" w:rsidRDefault="003A42EA" w:rsidP="00FB40D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LI/379/2021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określenia wysokości stawek podatku od nieruchomośc</w:t>
      </w:r>
      <w:r w:rsidR="00FB40DA" w:rsidRPr="00EF3C53">
        <w:rPr>
          <w:rFonts w:asciiTheme="minorHAnsi" w:hAnsiTheme="minorHAnsi" w:cstheme="minorHAnsi"/>
          <w:color w:val="000000" w:themeColor="text1"/>
        </w:rPr>
        <w:t>i.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 xml:space="preserve">w trakcie realizacji 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LI/380/2021 </w:t>
      </w:r>
      <w:r w:rsidRPr="00EF3C53">
        <w:rPr>
          <w:rFonts w:asciiTheme="minorHAnsi" w:hAnsiTheme="minorHAnsi" w:cstheme="minorHAnsi"/>
          <w:color w:val="000000" w:themeColor="text1"/>
        </w:rPr>
        <w:t>w sprawie wyrażenia zgody na utworzenie spółki „SIM KZN Łódzkie Centrum” Spółka z ograniczoną odpowiedzialnością z siedzibą w Tomaszowie Mazowieckim.</w:t>
      </w:r>
    </w:p>
    <w:p w:rsidR="00FB40DA" w:rsidRPr="007B04FB" w:rsidRDefault="007B04FB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B04FB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>Uchwała nr LI/381/2021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zatwierdzenia wniosku o wsparcie ze środków Rządowego Funduszu Rozwoju Mieszkalnictwa na sfinansowanie objęcia udziałów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w tworzonej Społecznej Inicjatywie Mieszkaniowej. </w:t>
      </w:r>
    </w:p>
    <w:p w:rsidR="00FB40DA" w:rsidRPr="008D7BFE" w:rsidRDefault="00E52D34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D7BFE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LI/382/2021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Mazowiecki zadania publicznego w zakresie zarządzania drogą powiatową nr 4350E </w:t>
      </w:r>
      <w:r w:rsidRPr="00EF3C53">
        <w:rPr>
          <w:rFonts w:asciiTheme="minorHAnsi" w:hAnsiTheme="minorHAnsi" w:cstheme="minorHAnsi"/>
          <w:color w:val="000000" w:themeColor="text1"/>
        </w:rPr>
        <w:br/>
        <w:t>ul. Strze</w:t>
      </w:r>
      <w:r w:rsidR="00FB40DA" w:rsidRPr="00EF3C53">
        <w:rPr>
          <w:rFonts w:asciiTheme="minorHAnsi" w:hAnsiTheme="minorHAnsi" w:cstheme="minorHAnsi"/>
          <w:color w:val="000000" w:themeColor="text1"/>
        </w:rPr>
        <w:t>lecka w Tomaszowie Mazowieckim.</w:t>
      </w:r>
    </w:p>
    <w:p w:rsidR="00FB40DA" w:rsidRPr="00E52D34" w:rsidRDefault="00E52D34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52D34">
        <w:rPr>
          <w:rFonts w:asciiTheme="minorHAnsi" w:hAnsiTheme="minorHAnsi" w:cstheme="minorHAnsi"/>
          <w:b/>
          <w:color w:val="000000" w:themeColor="text1"/>
        </w:rPr>
        <w:t xml:space="preserve">w trakcie realizacji 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LI/383/2021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Mazowiecki zadania publicznego w zakresie zarządzania drogą powiatową nr 4327E obejmującą część ul. Jana Pawła II, ul. Pod Grotami i ul. Nagórzycką w Tomaszowie Mazowieckim.</w:t>
      </w:r>
    </w:p>
    <w:p w:rsidR="00FB40DA" w:rsidRPr="00E52D34" w:rsidRDefault="00E52D34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52D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8D1C53" w:rsidRPr="00EF3C53" w:rsidRDefault="003A42EA" w:rsidP="00992AEC">
      <w:pPr>
        <w:pStyle w:val="Akapitzlist"/>
        <w:numPr>
          <w:ilvl w:val="0"/>
          <w:numId w:val="41"/>
        </w:numPr>
        <w:spacing w:line="360" w:lineRule="auto"/>
        <w:ind w:left="426" w:hanging="283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LI/384/2021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</w:t>
      </w:r>
      <w:r w:rsidR="008D1C53" w:rsidRPr="00EF3C53">
        <w:rPr>
          <w:rFonts w:asciiTheme="minorHAnsi" w:hAnsiTheme="minorHAnsi" w:cstheme="minorHAnsi"/>
          <w:color w:val="000000" w:themeColor="text1"/>
        </w:rPr>
        <w:t xml:space="preserve">   </w:t>
      </w:r>
    </w:p>
    <w:p w:rsidR="008D1C53" w:rsidRPr="00EF3C53" w:rsidRDefault="008D1C53" w:rsidP="008D1C53">
      <w:pPr>
        <w:pStyle w:val="Akapitzlist"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Mazowiecki zadania z zakresu dróg powiatowych Powiatu Tomaszowskiego </w:t>
      </w:r>
      <w:r w:rsidRPr="00EF3C53">
        <w:rPr>
          <w:rFonts w:asciiTheme="minorHAnsi" w:hAnsiTheme="minorHAnsi" w:cstheme="minorHAnsi"/>
          <w:color w:val="000000" w:themeColor="text1"/>
        </w:rPr>
        <w:t xml:space="preserve">    </w:t>
      </w:r>
    </w:p>
    <w:p w:rsidR="00992AEC" w:rsidRPr="00EF3C53" w:rsidRDefault="008D1C53" w:rsidP="008D1C53">
      <w:pPr>
        <w:pStyle w:val="Akapitzlist"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  </w:t>
      </w:r>
      <w:r w:rsidR="003A42EA" w:rsidRPr="00EF3C53">
        <w:rPr>
          <w:rFonts w:asciiTheme="minorHAnsi" w:hAnsiTheme="minorHAnsi" w:cstheme="minorHAnsi"/>
          <w:color w:val="000000" w:themeColor="text1"/>
        </w:rPr>
        <w:t>dotyczącego zarządzania Strefą Płatnego Parkowania w Tomaszowie Mazowieckim.</w:t>
      </w:r>
    </w:p>
    <w:p w:rsidR="00C61F9B" w:rsidRPr="00E52D34" w:rsidRDefault="00E52D34" w:rsidP="00C61F9B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52D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8D1C53" w:rsidRPr="00EF3C53" w:rsidRDefault="003A42EA" w:rsidP="00992AEC">
      <w:pPr>
        <w:pStyle w:val="Akapitzlist"/>
        <w:numPr>
          <w:ilvl w:val="0"/>
          <w:numId w:val="41"/>
        </w:numPr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LI/385/2021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wyrażenia zgody na sprzedaż udziału</w:t>
      </w:r>
      <w:r w:rsidR="008D1C53" w:rsidRPr="00EF3C53">
        <w:rPr>
          <w:rFonts w:asciiTheme="minorHAnsi" w:hAnsiTheme="minorHAnsi" w:cstheme="minorHAnsi"/>
          <w:color w:val="000000" w:themeColor="text1"/>
        </w:rPr>
        <w:t xml:space="preserve"> </w:t>
      </w:r>
    </w:p>
    <w:p w:rsidR="008D1C53" w:rsidRPr="00EF3C53" w:rsidRDefault="008D1C53" w:rsidP="008D1C53">
      <w:pPr>
        <w:pStyle w:val="Akapitzlist"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</w:t>
      </w:r>
      <w:r w:rsidRPr="00EF3C53">
        <w:rPr>
          <w:rFonts w:asciiTheme="minorHAnsi" w:hAnsiTheme="minorHAnsi" w:cstheme="minorHAnsi"/>
          <w:color w:val="000000" w:themeColor="text1"/>
        </w:rPr>
        <w:t xml:space="preserve">wynoszącego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½ części w prawie własności nieruchomości położonej w Tomaszowie </w:t>
      </w:r>
      <w:r w:rsidRPr="00EF3C53">
        <w:rPr>
          <w:rFonts w:asciiTheme="minorHAnsi" w:hAnsiTheme="minorHAnsi" w:cstheme="minorHAnsi"/>
          <w:color w:val="000000" w:themeColor="text1"/>
        </w:rPr>
        <w:t xml:space="preserve">   </w:t>
      </w:r>
    </w:p>
    <w:p w:rsidR="003A42EA" w:rsidRPr="00EF3C53" w:rsidRDefault="008D1C53" w:rsidP="008D1C53">
      <w:pPr>
        <w:pStyle w:val="Akapitzlist"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Mazowieckim przy ul. Mireckiego nr 94. </w:t>
      </w:r>
    </w:p>
    <w:p w:rsidR="00C61F9B" w:rsidRPr="00E52D34" w:rsidRDefault="00E52D34" w:rsidP="00C61F9B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52D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8D1C53" w:rsidRPr="00EF3C53" w:rsidRDefault="003A42EA" w:rsidP="00992AEC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LI/386/2021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wyrażenia zgody na dokonanie na rzecz </w:t>
      </w:r>
    </w:p>
    <w:p w:rsidR="009F1830" w:rsidRPr="00EF3C53" w:rsidRDefault="008D1C53" w:rsidP="00583A50">
      <w:pPr>
        <w:pStyle w:val="Akapitzlist"/>
        <w:suppressAutoHyphens/>
        <w:spacing w:line="360" w:lineRule="auto"/>
        <w:ind w:left="567" w:hanging="141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Uniwersytetu Łódzkiego darowizny nieruchomości zabudowanej, stanowiącej </w:t>
      </w:r>
      <w:r w:rsidRPr="00EF3C53">
        <w:rPr>
          <w:rFonts w:asciiTheme="minorHAnsi" w:hAnsiTheme="minorHAnsi" w:cstheme="minorHAnsi"/>
          <w:color w:val="000000" w:themeColor="text1"/>
        </w:rPr>
        <w:t xml:space="preserve">           </w:t>
      </w:r>
      <w:r w:rsidR="00583A50" w:rsidRPr="00EF3C53">
        <w:rPr>
          <w:rFonts w:asciiTheme="minorHAnsi" w:hAnsiTheme="minorHAnsi" w:cstheme="minorHAnsi"/>
          <w:color w:val="000000" w:themeColor="text1"/>
        </w:rPr>
        <w:t xml:space="preserve">       </w:t>
      </w:r>
      <w:r w:rsidR="009F1830" w:rsidRPr="00EF3C53">
        <w:rPr>
          <w:rFonts w:asciiTheme="minorHAnsi" w:hAnsiTheme="minorHAnsi" w:cstheme="minorHAnsi"/>
          <w:color w:val="000000" w:themeColor="text1"/>
        </w:rPr>
        <w:t xml:space="preserve">  </w:t>
      </w:r>
    </w:p>
    <w:p w:rsidR="009F1830" w:rsidRPr="00EF3C53" w:rsidRDefault="009F1830" w:rsidP="00583A50">
      <w:pPr>
        <w:pStyle w:val="Akapitzlist"/>
        <w:suppressAutoHyphens/>
        <w:spacing w:line="360" w:lineRule="auto"/>
        <w:ind w:left="567" w:hanging="141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własność Gminy Miasto Tomaszów Mazowiecki, położonej w Tomaszowie </w:t>
      </w:r>
      <w:r w:rsidR="008D1C53" w:rsidRPr="00EF3C53">
        <w:rPr>
          <w:rFonts w:asciiTheme="minorHAnsi" w:hAnsiTheme="minorHAnsi" w:cstheme="minorHAnsi"/>
          <w:color w:val="000000" w:themeColor="text1"/>
        </w:rPr>
        <w:t xml:space="preserve">    </w:t>
      </w:r>
      <w:r w:rsidRPr="00EF3C53">
        <w:rPr>
          <w:rFonts w:asciiTheme="minorHAnsi" w:hAnsiTheme="minorHAnsi" w:cstheme="minorHAnsi"/>
          <w:color w:val="000000" w:themeColor="text1"/>
        </w:rPr>
        <w:t xml:space="preserve"> </w:t>
      </w:r>
    </w:p>
    <w:p w:rsidR="003A42EA" w:rsidRPr="00EF3C53" w:rsidRDefault="009F1830" w:rsidP="00583A50">
      <w:pPr>
        <w:pStyle w:val="Akapitzlist"/>
        <w:suppressAutoHyphens/>
        <w:spacing w:line="360" w:lineRule="auto"/>
        <w:ind w:left="567" w:hanging="141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</w:t>
      </w:r>
      <w:r w:rsidR="003A42EA" w:rsidRPr="00EF3C53">
        <w:rPr>
          <w:rFonts w:asciiTheme="minorHAnsi" w:hAnsiTheme="minorHAnsi" w:cstheme="minorHAnsi"/>
          <w:color w:val="000000" w:themeColor="text1"/>
        </w:rPr>
        <w:t>Mazowieckim przy ul. Konstytucji 3 Maja nr 65/67.</w:t>
      </w:r>
    </w:p>
    <w:p w:rsidR="00C61F9B" w:rsidRPr="008D7BFE" w:rsidRDefault="00E52D3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bookmarkStart w:id="0" w:name="_GoBack"/>
      <w:r w:rsidRPr="008D7BFE">
        <w:rPr>
          <w:rFonts w:asciiTheme="minorHAnsi" w:hAnsiTheme="minorHAnsi" w:cstheme="minorHAnsi"/>
          <w:b/>
          <w:color w:val="000000" w:themeColor="text1"/>
        </w:rPr>
        <w:t xml:space="preserve">w trakcie realizacji </w:t>
      </w:r>
    </w:p>
    <w:bookmarkEnd w:id="0"/>
    <w:p w:rsidR="003A42EA" w:rsidRPr="00EF3C53" w:rsidRDefault="003A42EA" w:rsidP="00583A50">
      <w:pPr>
        <w:pStyle w:val="Akapitzlist"/>
        <w:numPr>
          <w:ilvl w:val="0"/>
          <w:numId w:val="41"/>
        </w:numPr>
        <w:suppressAutoHyphens/>
        <w:spacing w:line="360" w:lineRule="auto"/>
        <w:ind w:left="709" w:hanging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LI/387/2021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LIX/520/2018 w sprawie przystąpienia do sporządzenia miejscowego planu zagospodarowania przestrzennego obszaru położonego w rejonie ulic: Wierzbowej, Jana Pawła II, Granicznej i św. Antoniego w Tomaszowie Mazowieckim.</w:t>
      </w:r>
    </w:p>
    <w:p w:rsidR="00C61F9B" w:rsidRPr="00126344" w:rsidRDefault="001263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2634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9F1830" w:rsidRPr="00EF3C53" w:rsidRDefault="003A42EA" w:rsidP="00583A50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LI/388/2021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Programu współpracy z organizacjami </w:t>
      </w:r>
      <w:r w:rsidR="009F1830" w:rsidRPr="00EF3C53">
        <w:rPr>
          <w:rFonts w:asciiTheme="minorHAnsi" w:hAnsiTheme="minorHAnsi" w:cstheme="minorHAnsi"/>
          <w:color w:val="000000" w:themeColor="text1"/>
        </w:rPr>
        <w:t xml:space="preserve"> </w:t>
      </w:r>
    </w:p>
    <w:p w:rsidR="009F1830" w:rsidRPr="00EF3C53" w:rsidRDefault="009F1830" w:rsidP="009F1830">
      <w:pPr>
        <w:pStyle w:val="Akapitzlist"/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pozarządowymi oraz podmiotami prowadzącymi działalność pożytku publicznego na </w:t>
      </w:r>
    </w:p>
    <w:p w:rsidR="003A42EA" w:rsidRPr="00EF3C53" w:rsidRDefault="009F1830" w:rsidP="009F1830">
      <w:pPr>
        <w:pStyle w:val="Akapitzlist"/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  </w:t>
      </w:r>
      <w:r w:rsidR="003A42EA" w:rsidRPr="00EF3C53">
        <w:rPr>
          <w:rFonts w:asciiTheme="minorHAnsi" w:hAnsiTheme="minorHAnsi" w:cstheme="minorHAnsi"/>
          <w:color w:val="000000" w:themeColor="text1"/>
        </w:rPr>
        <w:t>rok 2022.</w:t>
      </w:r>
    </w:p>
    <w:p w:rsidR="00C61F9B" w:rsidRPr="00126344" w:rsidRDefault="001263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26344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9F1830" w:rsidRPr="00EF3C53" w:rsidRDefault="003A42EA" w:rsidP="00D876FC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LI/389/2021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rozpatrzenia skargi na działanie Dyrektora </w:t>
      </w:r>
    </w:p>
    <w:p w:rsidR="003A42EA" w:rsidRPr="00EF3C53" w:rsidRDefault="009F1830" w:rsidP="009F1830">
      <w:pPr>
        <w:pStyle w:val="Akapitzlist"/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>Miejskiego Ośrodka Pomocy Społecznej w Tomaszowie Mazowieckim.</w:t>
      </w:r>
    </w:p>
    <w:p w:rsidR="00C61F9B" w:rsidRPr="00126344" w:rsidRDefault="001263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2634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F1830" w:rsidRPr="00EF3C53" w:rsidRDefault="003A42EA" w:rsidP="009F1830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LI/390/2021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II/10/2018 Rady Miejskiej Tomaszowa </w:t>
      </w:r>
    </w:p>
    <w:p w:rsidR="009F1830" w:rsidRPr="00EF3C53" w:rsidRDefault="009F1830" w:rsidP="009F1830">
      <w:pPr>
        <w:pStyle w:val="Akapitzlist"/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Mazowieckiego w sprawie powołania Komisji Spraw Społecznych i Rodziny Rady </w:t>
      </w:r>
    </w:p>
    <w:p w:rsidR="003A42EA" w:rsidRPr="00EF3C53" w:rsidRDefault="009F1830" w:rsidP="009F1830">
      <w:pPr>
        <w:pStyle w:val="Akapitzlist"/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>Miejskiej i ustalenia jej składu osobowego.</w:t>
      </w:r>
    </w:p>
    <w:p w:rsidR="00C61F9B" w:rsidRPr="00126344" w:rsidRDefault="001263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2634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F1830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LI/391/2021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II/6/2018 Rady Miejskiej Tomaszowa </w:t>
      </w:r>
    </w:p>
    <w:p w:rsidR="009F1830" w:rsidRPr="00EF3C53" w:rsidRDefault="009F1830" w:rsidP="009F1830">
      <w:pPr>
        <w:suppressAutoHyphens/>
        <w:spacing w:line="360" w:lineRule="auto"/>
        <w:ind w:left="6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  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Mazowieckiego  w sprawie powołania Komisji Skarg, Wniosków i Petycji Rady Miejskiej </w:t>
      </w:r>
    </w:p>
    <w:p w:rsidR="003A42EA" w:rsidRPr="00EF3C53" w:rsidRDefault="009F1830" w:rsidP="009F1830">
      <w:pPr>
        <w:suppressAutoHyphens/>
        <w:spacing w:line="360" w:lineRule="auto"/>
        <w:ind w:left="6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  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i ustalenia jej składu osobowego. </w:t>
      </w:r>
    </w:p>
    <w:p w:rsidR="00C61F9B" w:rsidRPr="00126344" w:rsidRDefault="001263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2634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LII/392/2021 </w:t>
      </w:r>
      <w:r w:rsidRPr="00EF3C53">
        <w:rPr>
          <w:rFonts w:asciiTheme="minorHAnsi" w:hAnsiTheme="minorHAnsi" w:cstheme="minorHAnsi"/>
          <w:color w:val="000000" w:themeColor="text1"/>
        </w:rPr>
        <w:t>w sprawie uchwalenia Wieloletniej Prognozy Finansowej Miasta Tomaszowa Mazowieckiego na lata 2022 – 2038.</w:t>
      </w:r>
    </w:p>
    <w:p w:rsidR="00C61F9B" w:rsidRPr="00126344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w 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LII/393/2021 </w:t>
      </w:r>
      <w:r w:rsidRPr="00EF3C53">
        <w:rPr>
          <w:rFonts w:asciiTheme="minorHAnsi" w:hAnsiTheme="minorHAnsi" w:cstheme="minorHAnsi"/>
          <w:color w:val="000000" w:themeColor="text1"/>
        </w:rPr>
        <w:t>w sprawie uchwalenia „Budżetu Miasta Tomaszowa Mazowieckiego na rok 2022”.</w:t>
      </w:r>
    </w:p>
    <w:p w:rsidR="00C61F9B" w:rsidRPr="00356D51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6D51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LII/394/2021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C61F9B" w:rsidRPr="00356D51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6D5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LII/395/2021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</w:t>
      </w:r>
      <w:r w:rsidR="007C1B64" w:rsidRPr="00EF3C53">
        <w:rPr>
          <w:rFonts w:asciiTheme="minorHAnsi" w:hAnsiTheme="minorHAnsi" w:cstheme="minorHAnsi"/>
          <w:color w:val="000000" w:themeColor="text1"/>
        </w:rPr>
        <w:t>zowieckiego na lata 2021 – 2036.</w:t>
      </w:r>
    </w:p>
    <w:p w:rsidR="00C61F9B" w:rsidRPr="00356D51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6D5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ustalenia wydatków, które nie wygasają </w:t>
      </w:r>
      <w:r w:rsidRPr="00EF3C53">
        <w:rPr>
          <w:rFonts w:asciiTheme="minorHAnsi" w:hAnsiTheme="minorHAnsi" w:cstheme="minorHAnsi"/>
          <w:color w:val="000000" w:themeColor="text1"/>
        </w:rPr>
        <w:br/>
        <w:t>z upływem roku budżetowego 2021.</w:t>
      </w:r>
    </w:p>
    <w:p w:rsidR="00C61F9B" w:rsidRPr="00356D51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6D5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ustalenia cen i opłat za usługi przewozowe </w:t>
      </w:r>
      <w:r w:rsidRPr="00EF3C53">
        <w:rPr>
          <w:rFonts w:asciiTheme="minorHAnsi" w:hAnsiTheme="minorHAnsi" w:cstheme="minorHAnsi"/>
          <w:color w:val="000000" w:themeColor="text1"/>
        </w:rPr>
        <w:br/>
        <w:t>w publicznym transporcie zbio</w:t>
      </w:r>
      <w:r w:rsidR="00C61F9B" w:rsidRPr="00EF3C53">
        <w:rPr>
          <w:rFonts w:asciiTheme="minorHAnsi" w:hAnsiTheme="minorHAnsi" w:cstheme="minorHAnsi"/>
          <w:color w:val="000000" w:themeColor="text1"/>
        </w:rPr>
        <w:t>rowym w Tomaszowie Mazowieckim.</w:t>
      </w:r>
    </w:p>
    <w:p w:rsidR="00C61F9B" w:rsidRPr="00356D51" w:rsidRDefault="00356D51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6D51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LII/398/2021 </w:t>
      </w:r>
      <w:r w:rsidRPr="00EF3C53">
        <w:rPr>
          <w:rFonts w:asciiTheme="minorHAnsi" w:hAnsiTheme="minorHAnsi" w:cstheme="minorHAnsi"/>
          <w:color w:val="000000" w:themeColor="text1"/>
        </w:rPr>
        <w:t>w sprawie zamiaru likwidacji Przedszkola nr 3 w Zespole Przedszkolnym w Tomaszowie Mazowieckim.</w:t>
      </w:r>
    </w:p>
    <w:p w:rsidR="00C61F9B" w:rsidRPr="009F3788" w:rsidRDefault="009F3788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F3788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LII/399/2021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zamiaru likwidacji Przedszkola nr 8 w Zespole Szkolno-Przedszkolnym nr 5 w Tomaszowie Mazowieckim. </w:t>
      </w:r>
    </w:p>
    <w:p w:rsidR="00C61F9B" w:rsidRPr="009F3788" w:rsidRDefault="009F3788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F3788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LII/400/2021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Samorządowego Żłobka nr 1 w Tomaszowie Mazowieckim. </w:t>
      </w:r>
    </w:p>
    <w:p w:rsidR="00C61F9B" w:rsidRPr="009F3788" w:rsidRDefault="009F3788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F3788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Strategii Rozwiązywania Problemów Społecznych Miasta Tomaszowa Mazowieckiego na lata 2021-2030. </w:t>
      </w:r>
    </w:p>
    <w:p w:rsidR="00C61F9B" w:rsidRPr="009F3788" w:rsidRDefault="009F3788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F3788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przyjęcia Miejskiego Programu Profilaktyki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i Rozwiązywania Problemów Alkoholowych oraz Integracji Społecznej Osób Uzależnionych i Ich Bliskich na 2022 rok. </w:t>
      </w:r>
    </w:p>
    <w:p w:rsidR="00C61F9B" w:rsidRPr="009F3788" w:rsidRDefault="009F3788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F3788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LII/403/2021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Miejskiego Programu Przeciwdziałania Narkomanii na rok 2022. </w:t>
      </w:r>
    </w:p>
    <w:p w:rsidR="00C61F9B" w:rsidRPr="005376E0" w:rsidRDefault="005376E0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76E0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planu pracy Rady Miejskiej Tomaszowa Mazowieckiego na 2022 rok.</w:t>
      </w:r>
    </w:p>
    <w:p w:rsidR="00C61F9B" w:rsidRPr="005376E0" w:rsidRDefault="005376E0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76E0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E0783C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LII/405/2021 </w:t>
      </w:r>
      <w:r w:rsidRPr="00EF3C53">
        <w:rPr>
          <w:rFonts w:asciiTheme="minorHAnsi" w:hAnsiTheme="minorHAnsi" w:cstheme="minorHAnsi"/>
          <w:color w:val="000000" w:themeColor="text1"/>
        </w:rPr>
        <w:t>w sprawie przyjęcia planu pracy Komisji Rewizyjnej Rady Miejskiej Tomas</w:t>
      </w:r>
      <w:r w:rsidR="00C61F9B" w:rsidRPr="00EF3C53">
        <w:rPr>
          <w:rFonts w:asciiTheme="minorHAnsi" w:hAnsiTheme="minorHAnsi" w:cstheme="minorHAnsi"/>
          <w:color w:val="000000" w:themeColor="text1"/>
        </w:rPr>
        <w:t>zowa Mazowieckiego na 2022 rok.</w:t>
      </w:r>
    </w:p>
    <w:p w:rsidR="00C61F9B" w:rsidRPr="005376E0" w:rsidRDefault="005376E0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376E0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832A57" w:rsidRPr="00EF3C53" w:rsidRDefault="00832A57" w:rsidP="002907A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EF3C53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EF3C53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A45A8" w:rsidRPr="00EF3C53" w:rsidRDefault="001A45A8" w:rsidP="001A45A8">
      <w:p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</w:p>
    <w:sectPr w:rsidR="001A45A8" w:rsidRPr="00EF3C53">
      <w:footerReference w:type="default" r:id="rId8"/>
      <w:pgSz w:w="11906" w:h="16838"/>
      <w:pgMar w:top="907" w:right="1417" w:bottom="1333" w:left="1417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D4F" w:rsidRDefault="006B0D4F">
      <w:r>
        <w:separator/>
      </w:r>
    </w:p>
  </w:endnote>
  <w:endnote w:type="continuationSeparator" w:id="0">
    <w:p w:rsidR="006B0D4F" w:rsidRDefault="006B0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314">
          <w:rPr>
            <w:noProof/>
          </w:rPr>
          <w:t>14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D4F" w:rsidRDefault="006B0D4F">
      <w:r>
        <w:separator/>
      </w:r>
    </w:p>
  </w:footnote>
  <w:footnote w:type="continuationSeparator" w:id="0">
    <w:p w:rsidR="006B0D4F" w:rsidRDefault="006B0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0B30BCC"/>
    <w:multiLevelType w:val="hybridMultilevel"/>
    <w:tmpl w:val="D062E2DC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54900D6"/>
    <w:multiLevelType w:val="hybridMultilevel"/>
    <w:tmpl w:val="E468E8A4"/>
    <w:lvl w:ilvl="0" w:tplc="F7B6AC7E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C6F11"/>
    <w:multiLevelType w:val="hybridMultilevel"/>
    <w:tmpl w:val="97BC9DE4"/>
    <w:lvl w:ilvl="0" w:tplc="87A4FE90">
      <w:start w:val="6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81330"/>
    <w:multiLevelType w:val="hybridMultilevel"/>
    <w:tmpl w:val="2D3807E8"/>
    <w:lvl w:ilvl="0" w:tplc="CF268A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62D2E"/>
    <w:multiLevelType w:val="hybridMultilevel"/>
    <w:tmpl w:val="C512CF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DD3A37"/>
    <w:multiLevelType w:val="hybridMultilevel"/>
    <w:tmpl w:val="87AC6C7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92918"/>
    <w:multiLevelType w:val="hybridMultilevel"/>
    <w:tmpl w:val="BACEFB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6147F"/>
    <w:multiLevelType w:val="hybridMultilevel"/>
    <w:tmpl w:val="FCA63052"/>
    <w:lvl w:ilvl="0" w:tplc="E166B180">
      <w:start w:val="3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3A3BD4"/>
    <w:multiLevelType w:val="hybridMultilevel"/>
    <w:tmpl w:val="34ACFB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36495A"/>
    <w:multiLevelType w:val="hybridMultilevel"/>
    <w:tmpl w:val="D6A037B0"/>
    <w:lvl w:ilvl="0" w:tplc="9E6E7152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07E53"/>
    <w:multiLevelType w:val="hybridMultilevel"/>
    <w:tmpl w:val="ACBE8730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D308DA"/>
    <w:multiLevelType w:val="hybridMultilevel"/>
    <w:tmpl w:val="BFBE7F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F204AC2"/>
    <w:multiLevelType w:val="hybridMultilevel"/>
    <w:tmpl w:val="5E22A348"/>
    <w:lvl w:ilvl="0" w:tplc="428C8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FD0942"/>
    <w:multiLevelType w:val="hybridMultilevel"/>
    <w:tmpl w:val="45FAF9D6"/>
    <w:lvl w:ilvl="0" w:tplc="0415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2CC12E63"/>
    <w:multiLevelType w:val="hybridMultilevel"/>
    <w:tmpl w:val="64CEC9CC"/>
    <w:lvl w:ilvl="0" w:tplc="45B8312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13A97"/>
    <w:multiLevelType w:val="hybridMultilevel"/>
    <w:tmpl w:val="A956EA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77E0A17"/>
    <w:multiLevelType w:val="multilevel"/>
    <w:tmpl w:val="985EFC3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0C0A1B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2128"/>
        </w:tabs>
        <w:ind w:left="2128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3073"/>
        </w:tabs>
        <w:ind w:left="3073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20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597584"/>
    <w:multiLevelType w:val="hybridMultilevel"/>
    <w:tmpl w:val="91FE622E"/>
    <w:lvl w:ilvl="0" w:tplc="F560EC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53658FB"/>
    <w:multiLevelType w:val="hybridMultilevel"/>
    <w:tmpl w:val="60B6BA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5451E"/>
    <w:multiLevelType w:val="hybridMultilevel"/>
    <w:tmpl w:val="F322ECC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8860E9D"/>
    <w:multiLevelType w:val="hybridMultilevel"/>
    <w:tmpl w:val="2E4430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475FEE"/>
    <w:multiLevelType w:val="hybridMultilevel"/>
    <w:tmpl w:val="0C0EE698"/>
    <w:lvl w:ilvl="0" w:tplc="C4D489C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E1706"/>
    <w:multiLevelType w:val="hybridMultilevel"/>
    <w:tmpl w:val="F2986B46"/>
    <w:lvl w:ilvl="0" w:tplc="6436E45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AE91999"/>
    <w:multiLevelType w:val="hybridMultilevel"/>
    <w:tmpl w:val="657CB1B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D4355E3"/>
    <w:multiLevelType w:val="hybridMultilevel"/>
    <w:tmpl w:val="68005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D3C06"/>
    <w:multiLevelType w:val="hybridMultilevel"/>
    <w:tmpl w:val="43C07C1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5399636D"/>
    <w:multiLevelType w:val="hybridMultilevel"/>
    <w:tmpl w:val="3FDC52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B73A06"/>
    <w:multiLevelType w:val="hybridMultilevel"/>
    <w:tmpl w:val="3C0026DA"/>
    <w:lvl w:ilvl="0" w:tplc="DE14678E">
      <w:start w:val="6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474D5C"/>
    <w:multiLevelType w:val="hybridMultilevel"/>
    <w:tmpl w:val="BAB8B3A6"/>
    <w:lvl w:ilvl="0" w:tplc="0A22FD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E34E28"/>
    <w:multiLevelType w:val="hybridMultilevel"/>
    <w:tmpl w:val="5FD044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8E373F"/>
    <w:multiLevelType w:val="hybridMultilevel"/>
    <w:tmpl w:val="BD82ADB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5" w15:restartNumberingAfterBreak="0">
    <w:nsid w:val="5AB935E1"/>
    <w:multiLevelType w:val="hybridMultilevel"/>
    <w:tmpl w:val="4A5E87F2"/>
    <w:lvl w:ilvl="0" w:tplc="AE8E0268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FB3E1D"/>
    <w:multiLevelType w:val="multilevel"/>
    <w:tmpl w:val="25F0D6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7" w15:restartNumberingAfterBreak="0">
    <w:nsid w:val="6E5C157E"/>
    <w:multiLevelType w:val="hybridMultilevel"/>
    <w:tmpl w:val="B28EA080"/>
    <w:lvl w:ilvl="0" w:tplc="B462B26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1828D9"/>
    <w:multiLevelType w:val="hybridMultilevel"/>
    <w:tmpl w:val="CEEA9874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65858"/>
    <w:multiLevelType w:val="hybridMultilevel"/>
    <w:tmpl w:val="A0A44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347377"/>
    <w:multiLevelType w:val="hybridMultilevel"/>
    <w:tmpl w:val="C4F2F10A"/>
    <w:lvl w:ilvl="0" w:tplc="CB62F916">
      <w:start w:val="1"/>
      <w:numFmt w:val="decimal"/>
      <w:lvlText w:val="%1."/>
      <w:lvlJc w:val="left"/>
      <w:pPr>
        <w:ind w:left="720" w:hanging="360"/>
      </w:pPr>
      <w:rPr>
        <w:rFonts w:ascii="Constantia" w:eastAsia="Times New Roman" w:hAnsi="Constant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D8B0ED0"/>
    <w:multiLevelType w:val="hybridMultilevel"/>
    <w:tmpl w:val="A1B89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6"/>
  </w:num>
  <w:num w:numId="3">
    <w:abstractNumId w:val="21"/>
  </w:num>
  <w:num w:numId="4">
    <w:abstractNumId w:val="42"/>
  </w:num>
  <w:num w:numId="5">
    <w:abstractNumId w:val="29"/>
  </w:num>
  <w:num w:numId="6">
    <w:abstractNumId w:val="40"/>
  </w:num>
  <w:num w:numId="7">
    <w:abstractNumId w:val="25"/>
  </w:num>
  <w:num w:numId="8">
    <w:abstractNumId w:val="30"/>
  </w:num>
  <w:num w:numId="9">
    <w:abstractNumId w:val="37"/>
  </w:num>
  <w:num w:numId="10">
    <w:abstractNumId w:val="31"/>
  </w:num>
  <w:num w:numId="11">
    <w:abstractNumId w:val="0"/>
    <w:lvlOverride w:ilvl="0">
      <w:startOverride w:val="1"/>
    </w:lvlOverride>
  </w:num>
  <w:num w:numId="12">
    <w:abstractNumId w:val="14"/>
  </w:num>
  <w:num w:numId="13">
    <w:abstractNumId w:val="3"/>
  </w:num>
  <w:num w:numId="14">
    <w:abstractNumId w:val="35"/>
  </w:num>
  <w:num w:numId="15">
    <w:abstractNumId w:val="5"/>
  </w:num>
  <w:num w:numId="16">
    <w:abstractNumId w:val="8"/>
  </w:num>
  <w:num w:numId="17">
    <w:abstractNumId w:val="26"/>
  </w:num>
  <w:num w:numId="18">
    <w:abstractNumId w:val="16"/>
  </w:num>
  <w:num w:numId="19">
    <w:abstractNumId w:val="0"/>
  </w:num>
  <w:num w:numId="20">
    <w:abstractNumId w:val="0"/>
    <w:lvlOverride w:ilvl="0">
      <w:startOverride w:val="1"/>
    </w:lvlOverride>
  </w:num>
  <w:num w:numId="21">
    <w:abstractNumId w:val="24"/>
  </w:num>
  <w:num w:numId="22">
    <w:abstractNumId w:val="9"/>
  </w:num>
  <w:num w:numId="23">
    <w:abstractNumId w:val="39"/>
  </w:num>
  <w:num w:numId="24">
    <w:abstractNumId w:val="23"/>
  </w:num>
  <w:num w:numId="25">
    <w:abstractNumId w:val="6"/>
  </w:num>
  <w:num w:numId="26">
    <w:abstractNumId w:val="33"/>
  </w:num>
  <w:num w:numId="27">
    <w:abstractNumId w:val="17"/>
  </w:num>
  <w:num w:numId="28">
    <w:abstractNumId w:val="28"/>
  </w:num>
  <w:num w:numId="29">
    <w:abstractNumId w:val="41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5"/>
  </w:num>
  <w:num w:numId="33">
    <w:abstractNumId w:val="2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32"/>
  </w:num>
  <w:num w:numId="41">
    <w:abstractNumId w:val="41"/>
  </w:num>
  <w:num w:numId="42">
    <w:abstractNumId w:val="10"/>
  </w:num>
  <w:num w:numId="43">
    <w:abstractNumId w:val="13"/>
  </w:num>
  <w:num w:numId="44">
    <w:abstractNumId w:val="27"/>
  </w:num>
  <w:num w:numId="45">
    <w:abstractNumId w:val="34"/>
  </w:num>
  <w:num w:numId="4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1"/>
    <w:rsid w:val="000010E6"/>
    <w:rsid w:val="00013922"/>
    <w:rsid w:val="0002111D"/>
    <w:rsid w:val="00031A98"/>
    <w:rsid w:val="00051D2F"/>
    <w:rsid w:val="000538EA"/>
    <w:rsid w:val="000740C2"/>
    <w:rsid w:val="00077531"/>
    <w:rsid w:val="00084B6B"/>
    <w:rsid w:val="000B6362"/>
    <w:rsid w:val="000E00FB"/>
    <w:rsid w:val="000E014E"/>
    <w:rsid w:val="000F6C2B"/>
    <w:rsid w:val="00100600"/>
    <w:rsid w:val="001038FD"/>
    <w:rsid w:val="00126344"/>
    <w:rsid w:val="00140679"/>
    <w:rsid w:val="0015684E"/>
    <w:rsid w:val="00161AB1"/>
    <w:rsid w:val="00164A50"/>
    <w:rsid w:val="00170054"/>
    <w:rsid w:val="00171655"/>
    <w:rsid w:val="00177AA9"/>
    <w:rsid w:val="00180151"/>
    <w:rsid w:val="00184737"/>
    <w:rsid w:val="00194981"/>
    <w:rsid w:val="001A45A8"/>
    <w:rsid w:val="001C3855"/>
    <w:rsid w:val="001C5DC9"/>
    <w:rsid w:val="001C7314"/>
    <w:rsid w:val="001D01A1"/>
    <w:rsid w:val="00221560"/>
    <w:rsid w:val="00256F71"/>
    <w:rsid w:val="002609C6"/>
    <w:rsid w:val="002722D0"/>
    <w:rsid w:val="002773FA"/>
    <w:rsid w:val="00281924"/>
    <w:rsid w:val="002907AF"/>
    <w:rsid w:val="00297615"/>
    <w:rsid w:val="002A7B74"/>
    <w:rsid w:val="002F4815"/>
    <w:rsid w:val="003340BB"/>
    <w:rsid w:val="003350D8"/>
    <w:rsid w:val="00356D51"/>
    <w:rsid w:val="0037665B"/>
    <w:rsid w:val="00380362"/>
    <w:rsid w:val="0038437B"/>
    <w:rsid w:val="00394D41"/>
    <w:rsid w:val="003A42EA"/>
    <w:rsid w:val="003B0FAB"/>
    <w:rsid w:val="003B44F1"/>
    <w:rsid w:val="003C7EE6"/>
    <w:rsid w:val="003E390B"/>
    <w:rsid w:val="003E6207"/>
    <w:rsid w:val="003F7291"/>
    <w:rsid w:val="00404940"/>
    <w:rsid w:val="004104FB"/>
    <w:rsid w:val="00441D48"/>
    <w:rsid w:val="0044328A"/>
    <w:rsid w:val="00443B55"/>
    <w:rsid w:val="00446409"/>
    <w:rsid w:val="00450837"/>
    <w:rsid w:val="00452D72"/>
    <w:rsid w:val="0045494C"/>
    <w:rsid w:val="00470E66"/>
    <w:rsid w:val="00471668"/>
    <w:rsid w:val="00475A34"/>
    <w:rsid w:val="004A1759"/>
    <w:rsid w:val="004A4CFA"/>
    <w:rsid w:val="004B2B32"/>
    <w:rsid w:val="004B2FFD"/>
    <w:rsid w:val="004D0175"/>
    <w:rsid w:val="004F1C42"/>
    <w:rsid w:val="004F607D"/>
    <w:rsid w:val="0050694B"/>
    <w:rsid w:val="00520C4B"/>
    <w:rsid w:val="00532F47"/>
    <w:rsid w:val="005376E0"/>
    <w:rsid w:val="00556740"/>
    <w:rsid w:val="0055747B"/>
    <w:rsid w:val="005577D6"/>
    <w:rsid w:val="00573005"/>
    <w:rsid w:val="00583165"/>
    <w:rsid w:val="00583A50"/>
    <w:rsid w:val="00585855"/>
    <w:rsid w:val="00596D40"/>
    <w:rsid w:val="005D479E"/>
    <w:rsid w:val="005D6195"/>
    <w:rsid w:val="005E6B60"/>
    <w:rsid w:val="006045BA"/>
    <w:rsid w:val="00622BA2"/>
    <w:rsid w:val="006568BC"/>
    <w:rsid w:val="00665444"/>
    <w:rsid w:val="00667B44"/>
    <w:rsid w:val="00690486"/>
    <w:rsid w:val="00693CB0"/>
    <w:rsid w:val="006A0019"/>
    <w:rsid w:val="006B0D4F"/>
    <w:rsid w:val="006D3F87"/>
    <w:rsid w:val="006D5B94"/>
    <w:rsid w:val="006E45AC"/>
    <w:rsid w:val="006E5DA4"/>
    <w:rsid w:val="006E7709"/>
    <w:rsid w:val="006F5550"/>
    <w:rsid w:val="006F55C2"/>
    <w:rsid w:val="00701845"/>
    <w:rsid w:val="00705454"/>
    <w:rsid w:val="007319D4"/>
    <w:rsid w:val="00760223"/>
    <w:rsid w:val="007717FC"/>
    <w:rsid w:val="00795EB8"/>
    <w:rsid w:val="007A1A91"/>
    <w:rsid w:val="007B04FB"/>
    <w:rsid w:val="007C1B64"/>
    <w:rsid w:val="007C63D4"/>
    <w:rsid w:val="007F0C49"/>
    <w:rsid w:val="007F0D92"/>
    <w:rsid w:val="00806623"/>
    <w:rsid w:val="008102AC"/>
    <w:rsid w:val="00822B81"/>
    <w:rsid w:val="00825954"/>
    <w:rsid w:val="00830D3C"/>
    <w:rsid w:val="00832A57"/>
    <w:rsid w:val="00834723"/>
    <w:rsid w:val="008355C5"/>
    <w:rsid w:val="0083578C"/>
    <w:rsid w:val="008361D6"/>
    <w:rsid w:val="0084384F"/>
    <w:rsid w:val="00843F5F"/>
    <w:rsid w:val="00852884"/>
    <w:rsid w:val="00874F1A"/>
    <w:rsid w:val="00887681"/>
    <w:rsid w:val="008B73B4"/>
    <w:rsid w:val="008D18D4"/>
    <w:rsid w:val="008D1C53"/>
    <w:rsid w:val="008D338E"/>
    <w:rsid w:val="008D7BFE"/>
    <w:rsid w:val="008E5740"/>
    <w:rsid w:val="00907D2B"/>
    <w:rsid w:val="00917E3A"/>
    <w:rsid w:val="00933263"/>
    <w:rsid w:val="00933DD8"/>
    <w:rsid w:val="0093453F"/>
    <w:rsid w:val="00951401"/>
    <w:rsid w:val="009556F3"/>
    <w:rsid w:val="00970D45"/>
    <w:rsid w:val="0097718E"/>
    <w:rsid w:val="00991AA8"/>
    <w:rsid w:val="00992AEC"/>
    <w:rsid w:val="009A53DE"/>
    <w:rsid w:val="009C7A56"/>
    <w:rsid w:val="009E14CD"/>
    <w:rsid w:val="009E49B4"/>
    <w:rsid w:val="009F14AF"/>
    <w:rsid w:val="009F1830"/>
    <w:rsid w:val="009F3788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92CE1"/>
    <w:rsid w:val="00AA6C98"/>
    <w:rsid w:val="00AB5D79"/>
    <w:rsid w:val="00AF2B71"/>
    <w:rsid w:val="00AF512F"/>
    <w:rsid w:val="00AF60DE"/>
    <w:rsid w:val="00B07314"/>
    <w:rsid w:val="00B11015"/>
    <w:rsid w:val="00B130A6"/>
    <w:rsid w:val="00B13239"/>
    <w:rsid w:val="00B15915"/>
    <w:rsid w:val="00B161AB"/>
    <w:rsid w:val="00B27446"/>
    <w:rsid w:val="00B33962"/>
    <w:rsid w:val="00B35C27"/>
    <w:rsid w:val="00B646DD"/>
    <w:rsid w:val="00B64DC1"/>
    <w:rsid w:val="00B707EB"/>
    <w:rsid w:val="00B8277B"/>
    <w:rsid w:val="00B83A55"/>
    <w:rsid w:val="00BA2E45"/>
    <w:rsid w:val="00BA3E38"/>
    <w:rsid w:val="00BA4A06"/>
    <w:rsid w:val="00BB3097"/>
    <w:rsid w:val="00BD28F8"/>
    <w:rsid w:val="00BD6031"/>
    <w:rsid w:val="00BE3350"/>
    <w:rsid w:val="00BF471F"/>
    <w:rsid w:val="00C27907"/>
    <w:rsid w:val="00C320FC"/>
    <w:rsid w:val="00C5082B"/>
    <w:rsid w:val="00C54A23"/>
    <w:rsid w:val="00C61F9B"/>
    <w:rsid w:val="00C62169"/>
    <w:rsid w:val="00C65D61"/>
    <w:rsid w:val="00C74CF6"/>
    <w:rsid w:val="00C80D9F"/>
    <w:rsid w:val="00C9084A"/>
    <w:rsid w:val="00C9460F"/>
    <w:rsid w:val="00CC378E"/>
    <w:rsid w:val="00CC4AB7"/>
    <w:rsid w:val="00CC6E2B"/>
    <w:rsid w:val="00CD4F40"/>
    <w:rsid w:val="00CE235A"/>
    <w:rsid w:val="00CE7D4C"/>
    <w:rsid w:val="00CF388E"/>
    <w:rsid w:val="00CF4D8B"/>
    <w:rsid w:val="00D0218A"/>
    <w:rsid w:val="00D37CD2"/>
    <w:rsid w:val="00D60B14"/>
    <w:rsid w:val="00D64545"/>
    <w:rsid w:val="00D806E3"/>
    <w:rsid w:val="00D876FC"/>
    <w:rsid w:val="00DA1D3D"/>
    <w:rsid w:val="00DA5167"/>
    <w:rsid w:val="00DF4481"/>
    <w:rsid w:val="00E06EBE"/>
    <w:rsid w:val="00E0783C"/>
    <w:rsid w:val="00E11A0D"/>
    <w:rsid w:val="00E11A9D"/>
    <w:rsid w:val="00E1747D"/>
    <w:rsid w:val="00E17869"/>
    <w:rsid w:val="00E308B4"/>
    <w:rsid w:val="00E52D34"/>
    <w:rsid w:val="00E6006F"/>
    <w:rsid w:val="00E67B0D"/>
    <w:rsid w:val="00E74CFF"/>
    <w:rsid w:val="00E811AA"/>
    <w:rsid w:val="00E87731"/>
    <w:rsid w:val="00EA038A"/>
    <w:rsid w:val="00EA5BD1"/>
    <w:rsid w:val="00EB14A0"/>
    <w:rsid w:val="00EC5D31"/>
    <w:rsid w:val="00ED673A"/>
    <w:rsid w:val="00EE4304"/>
    <w:rsid w:val="00EE6FD4"/>
    <w:rsid w:val="00EF044A"/>
    <w:rsid w:val="00EF3C53"/>
    <w:rsid w:val="00EF55F8"/>
    <w:rsid w:val="00F04B61"/>
    <w:rsid w:val="00F07167"/>
    <w:rsid w:val="00F10A96"/>
    <w:rsid w:val="00F35EBA"/>
    <w:rsid w:val="00F55C33"/>
    <w:rsid w:val="00F70CF8"/>
    <w:rsid w:val="00F76231"/>
    <w:rsid w:val="00F8177B"/>
    <w:rsid w:val="00F84F0C"/>
    <w:rsid w:val="00F86533"/>
    <w:rsid w:val="00F943F7"/>
    <w:rsid w:val="00FB2EE1"/>
    <w:rsid w:val="00FB40DA"/>
    <w:rsid w:val="00FC2BE6"/>
    <w:rsid w:val="00FC5BD4"/>
    <w:rsid w:val="00FE1304"/>
    <w:rsid w:val="00FE2960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CC0BE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B99F5-E7D5-4591-9124-A2667374A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3237</Words>
  <Characters>19426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ekarp</cp:lastModifiedBy>
  <cp:revision>7</cp:revision>
  <cp:lastPrinted>2022-02-21T11:17:00Z</cp:lastPrinted>
  <dcterms:created xsi:type="dcterms:W3CDTF">2022-02-14T09:53:00Z</dcterms:created>
  <dcterms:modified xsi:type="dcterms:W3CDTF">2022-02-21T11:25:00Z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