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483" w:rsidRPr="00381483" w:rsidRDefault="005D7D4E" w:rsidP="005D7D4E">
      <w:pPr>
        <w:pStyle w:val="Default"/>
        <w:spacing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PROJEKT</w:t>
      </w:r>
    </w:p>
    <w:p w:rsidR="00381483" w:rsidRPr="00381483" w:rsidRDefault="00381483" w:rsidP="00381483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381483">
        <w:rPr>
          <w:rFonts w:asciiTheme="minorHAnsi" w:hAnsiTheme="minorHAnsi"/>
          <w:b/>
          <w:bCs/>
        </w:rPr>
        <w:t>UCHWAŁA NR ……/……/2017</w:t>
      </w:r>
    </w:p>
    <w:p w:rsidR="00381483" w:rsidRPr="00381483" w:rsidRDefault="00381483" w:rsidP="00381483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381483">
        <w:rPr>
          <w:rFonts w:asciiTheme="minorHAnsi" w:hAnsiTheme="minorHAnsi"/>
          <w:b/>
          <w:bCs/>
        </w:rPr>
        <w:t>RADY MIEJSKIEJ TOMASZOWA MAZOWIECKIEGO</w:t>
      </w:r>
    </w:p>
    <w:p w:rsidR="00381483" w:rsidRPr="00381483" w:rsidRDefault="000B2FA6" w:rsidP="00381483">
      <w:pPr>
        <w:pStyle w:val="Default"/>
        <w:spacing w:line="360" w:lineRule="auto"/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z dnia ……</w:t>
      </w:r>
      <w:r w:rsidR="00381483" w:rsidRPr="00381483">
        <w:rPr>
          <w:rFonts w:asciiTheme="minorHAnsi" w:hAnsiTheme="minorHAnsi"/>
          <w:b/>
          <w:bCs/>
        </w:rPr>
        <w:t xml:space="preserve"> styczni</w:t>
      </w:r>
      <w:r w:rsidR="00325F25">
        <w:rPr>
          <w:rFonts w:asciiTheme="minorHAnsi" w:hAnsiTheme="minorHAnsi"/>
          <w:b/>
          <w:bCs/>
        </w:rPr>
        <w:t>a</w:t>
      </w:r>
      <w:r w:rsidR="00381483" w:rsidRPr="00381483">
        <w:rPr>
          <w:rFonts w:asciiTheme="minorHAnsi" w:hAnsiTheme="minorHAnsi"/>
          <w:b/>
          <w:bCs/>
        </w:rPr>
        <w:t xml:space="preserve"> 2017 roku</w:t>
      </w:r>
    </w:p>
    <w:p w:rsidR="00381483" w:rsidRPr="00381483" w:rsidRDefault="00381483" w:rsidP="00381483">
      <w:pPr>
        <w:pStyle w:val="Default"/>
        <w:spacing w:line="360" w:lineRule="auto"/>
        <w:jc w:val="center"/>
        <w:rPr>
          <w:rFonts w:asciiTheme="minorHAnsi" w:hAnsiTheme="minorHAnsi"/>
          <w:b/>
          <w:bCs/>
        </w:rPr>
      </w:pPr>
      <w:r w:rsidRPr="00381483">
        <w:rPr>
          <w:rFonts w:asciiTheme="minorHAnsi" w:hAnsiTheme="minorHAnsi"/>
          <w:b/>
          <w:bCs/>
        </w:rPr>
        <w:t xml:space="preserve">w sprawie uchwalenia Miejskiego Programu Przeciwdziałania Przemocy w Rodzinie </w:t>
      </w:r>
      <w:r>
        <w:rPr>
          <w:rFonts w:asciiTheme="minorHAnsi" w:hAnsiTheme="minorHAnsi"/>
          <w:b/>
          <w:bCs/>
        </w:rPr>
        <w:br/>
      </w:r>
      <w:r w:rsidRPr="00381483">
        <w:rPr>
          <w:rFonts w:asciiTheme="minorHAnsi" w:hAnsiTheme="minorHAnsi"/>
          <w:b/>
          <w:bCs/>
        </w:rPr>
        <w:t>i Ochrony Ofiar Przemocy w Rodzinie na lata 2017-2020</w:t>
      </w:r>
    </w:p>
    <w:p w:rsidR="00381483" w:rsidRPr="00381483" w:rsidRDefault="00381483" w:rsidP="00381483">
      <w:pPr>
        <w:pStyle w:val="Default"/>
        <w:spacing w:line="360" w:lineRule="auto"/>
        <w:jc w:val="center"/>
        <w:rPr>
          <w:rFonts w:asciiTheme="minorHAnsi" w:hAnsiTheme="minorHAnsi"/>
          <w:b/>
          <w:bCs/>
        </w:rPr>
      </w:pPr>
    </w:p>
    <w:p w:rsidR="00381483" w:rsidRPr="00381483" w:rsidRDefault="00381483" w:rsidP="00325F25">
      <w:pPr>
        <w:pStyle w:val="Default"/>
        <w:spacing w:line="360" w:lineRule="auto"/>
        <w:rPr>
          <w:rFonts w:asciiTheme="minorHAnsi" w:hAnsiTheme="minorHAnsi"/>
        </w:rPr>
      </w:pPr>
    </w:p>
    <w:p w:rsidR="00381483" w:rsidRPr="00381483" w:rsidRDefault="00381483" w:rsidP="00325F25">
      <w:pPr>
        <w:pStyle w:val="Default"/>
        <w:spacing w:line="360" w:lineRule="auto"/>
        <w:ind w:firstLine="708"/>
        <w:jc w:val="both"/>
        <w:rPr>
          <w:rFonts w:asciiTheme="minorHAnsi" w:hAnsiTheme="minorHAnsi"/>
        </w:rPr>
      </w:pPr>
      <w:r w:rsidRPr="00381483">
        <w:rPr>
          <w:rFonts w:asciiTheme="minorHAnsi" w:hAnsiTheme="minorHAnsi"/>
        </w:rPr>
        <w:t xml:space="preserve">Na podstawie art. 18 ust. 2 </w:t>
      </w:r>
      <w:proofErr w:type="spellStart"/>
      <w:r w:rsidRPr="00381483">
        <w:rPr>
          <w:rFonts w:asciiTheme="minorHAnsi" w:hAnsiTheme="minorHAnsi"/>
        </w:rPr>
        <w:t>pkt</w:t>
      </w:r>
      <w:proofErr w:type="spellEnd"/>
      <w:r w:rsidRPr="00381483">
        <w:rPr>
          <w:rFonts w:asciiTheme="minorHAnsi" w:hAnsiTheme="minorHAnsi"/>
        </w:rPr>
        <w:t xml:space="preserve"> 15 ustawy z dnia 8 marca 1990 r. o samorządzie gminnym (t. j. Dz. U. z 2016 r. poz. 1579</w:t>
      </w:r>
      <w:r w:rsidR="00D35BB6">
        <w:rPr>
          <w:rFonts w:asciiTheme="minorHAnsi" w:hAnsiTheme="minorHAnsi"/>
        </w:rPr>
        <w:t>, poz. 1948</w:t>
      </w:r>
      <w:r w:rsidRPr="00381483">
        <w:rPr>
          <w:rFonts w:asciiTheme="minorHAnsi" w:hAnsiTheme="minorHAnsi"/>
        </w:rPr>
        <w:t xml:space="preserve">) w związku z art. 6 ust. 2 pkt. 1 ustawy </w:t>
      </w:r>
      <w:r w:rsidR="00325F25">
        <w:rPr>
          <w:rFonts w:asciiTheme="minorHAnsi" w:hAnsiTheme="minorHAnsi"/>
        </w:rPr>
        <w:br/>
      </w:r>
      <w:r w:rsidRPr="00381483">
        <w:rPr>
          <w:rFonts w:asciiTheme="minorHAnsi" w:hAnsiTheme="minorHAnsi"/>
        </w:rPr>
        <w:t>z dnia 29 lipca 2005</w:t>
      </w:r>
      <w:r w:rsidR="000B2FA6">
        <w:rPr>
          <w:rFonts w:asciiTheme="minorHAnsi" w:hAnsiTheme="minorHAnsi"/>
        </w:rPr>
        <w:t xml:space="preserve"> </w:t>
      </w:r>
      <w:r w:rsidRPr="00381483">
        <w:rPr>
          <w:rFonts w:asciiTheme="minorHAnsi" w:hAnsiTheme="minorHAnsi"/>
        </w:rPr>
        <w:t>r. o przeciwdziałaniu przemocy w rodzinie (</w:t>
      </w:r>
      <w:r w:rsidR="000B2FA6">
        <w:rPr>
          <w:rFonts w:asciiTheme="minorHAnsi" w:hAnsiTheme="minorHAnsi"/>
        </w:rPr>
        <w:t>t.j.</w:t>
      </w:r>
      <w:r w:rsidRPr="00381483">
        <w:rPr>
          <w:rFonts w:asciiTheme="minorHAnsi" w:hAnsiTheme="minorHAnsi"/>
        </w:rPr>
        <w:t>: Dz. U. z 2015 r., poz. 1390)</w:t>
      </w:r>
      <w:r>
        <w:rPr>
          <w:rFonts w:asciiTheme="minorHAnsi" w:hAnsiTheme="minorHAnsi"/>
        </w:rPr>
        <w:t xml:space="preserve"> </w:t>
      </w:r>
      <w:r w:rsidRPr="00381483">
        <w:rPr>
          <w:rFonts w:asciiTheme="minorHAnsi" w:hAnsiTheme="minorHAnsi"/>
        </w:rPr>
        <w:t>Rada Miejska Tomaszowa Mazowieckiego uchwala, co następuje:</w:t>
      </w:r>
    </w:p>
    <w:p w:rsidR="00381483" w:rsidRPr="00381483" w:rsidRDefault="00381483" w:rsidP="00325F25">
      <w:pPr>
        <w:pStyle w:val="Default"/>
        <w:spacing w:line="360" w:lineRule="auto"/>
        <w:ind w:firstLine="426"/>
        <w:jc w:val="both"/>
        <w:rPr>
          <w:rFonts w:asciiTheme="minorHAnsi" w:hAnsiTheme="minorHAnsi"/>
          <w:bCs/>
        </w:rPr>
      </w:pPr>
      <w:r w:rsidRPr="00381483">
        <w:rPr>
          <w:rFonts w:asciiTheme="minorHAnsi" w:hAnsiTheme="minorHAnsi"/>
          <w:b/>
          <w:bCs/>
        </w:rPr>
        <w:t xml:space="preserve">§ 1. </w:t>
      </w:r>
      <w:r w:rsidRPr="00381483">
        <w:rPr>
          <w:rFonts w:asciiTheme="minorHAnsi" w:hAnsiTheme="minorHAnsi"/>
        </w:rPr>
        <w:t xml:space="preserve">Przyjmuje się Miejski Program </w:t>
      </w:r>
      <w:r w:rsidRPr="00381483">
        <w:rPr>
          <w:rFonts w:asciiTheme="minorHAnsi" w:hAnsiTheme="minorHAnsi"/>
          <w:bCs/>
        </w:rPr>
        <w:t>Przeciwdziałania Przemocy w Rodzinie i Ochrony Ofiar Przemocy w Rodzinie na lata 2017-2020</w:t>
      </w:r>
      <w:r>
        <w:rPr>
          <w:rFonts w:asciiTheme="minorHAnsi" w:hAnsiTheme="minorHAnsi"/>
          <w:bCs/>
        </w:rPr>
        <w:t xml:space="preserve"> </w:t>
      </w:r>
      <w:r w:rsidRPr="00381483">
        <w:rPr>
          <w:rFonts w:asciiTheme="minorHAnsi" w:hAnsiTheme="minorHAnsi"/>
        </w:rPr>
        <w:t>stanowiący załącznik do niniejszej uchwały.</w:t>
      </w:r>
    </w:p>
    <w:p w:rsidR="00381483" w:rsidRPr="00381483" w:rsidRDefault="00381483" w:rsidP="00325F25">
      <w:pPr>
        <w:pStyle w:val="Default"/>
        <w:spacing w:line="360" w:lineRule="auto"/>
        <w:ind w:firstLine="426"/>
        <w:jc w:val="both"/>
        <w:rPr>
          <w:rFonts w:asciiTheme="minorHAnsi" w:hAnsiTheme="minorHAnsi"/>
        </w:rPr>
      </w:pPr>
      <w:r w:rsidRPr="00381483">
        <w:rPr>
          <w:rFonts w:asciiTheme="minorHAnsi" w:hAnsiTheme="minorHAnsi"/>
          <w:b/>
          <w:bCs/>
        </w:rPr>
        <w:t xml:space="preserve">§ 2. </w:t>
      </w:r>
      <w:r w:rsidRPr="00381483">
        <w:rPr>
          <w:rFonts w:asciiTheme="minorHAnsi" w:hAnsiTheme="minorHAnsi"/>
        </w:rPr>
        <w:t>Wykonanie uchwały powierza się Prezydentowi Miasta Tomaszowa Mazowieckiego.</w:t>
      </w:r>
    </w:p>
    <w:p w:rsidR="00381483" w:rsidRPr="00381483" w:rsidRDefault="00381483" w:rsidP="00325F25">
      <w:pPr>
        <w:pStyle w:val="Default"/>
        <w:spacing w:line="360" w:lineRule="auto"/>
        <w:ind w:firstLine="426"/>
        <w:jc w:val="both"/>
        <w:rPr>
          <w:rFonts w:asciiTheme="minorHAnsi" w:hAnsiTheme="minorHAnsi"/>
        </w:rPr>
      </w:pPr>
      <w:r w:rsidRPr="00381483">
        <w:rPr>
          <w:rFonts w:asciiTheme="minorHAnsi" w:hAnsiTheme="minorHAnsi"/>
          <w:b/>
          <w:bCs/>
        </w:rPr>
        <w:t xml:space="preserve">§ 3. </w:t>
      </w:r>
      <w:r w:rsidRPr="00381483">
        <w:rPr>
          <w:rFonts w:asciiTheme="minorHAnsi" w:hAnsiTheme="minorHAnsi"/>
        </w:rPr>
        <w:t>Sprawozdanie z wykonania uchwały Prezydent przedłoż</w:t>
      </w:r>
      <w:r>
        <w:rPr>
          <w:rFonts w:asciiTheme="minorHAnsi" w:hAnsiTheme="minorHAnsi"/>
        </w:rPr>
        <w:t>y Radzie Miejskiej do koń</w:t>
      </w:r>
      <w:r w:rsidRPr="00381483">
        <w:rPr>
          <w:rFonts w:asciiTheme="minorHAnsi" w:hAnsiTheme="minorHAnsi"/>
        </w:rPr>
        <w:t xml:space="preserve">ca </w:t>
      </w:r>
      <w:r w:rsidR="00325F25">
        <w:rPr>
          <w:rFonts w:asciiTheme="minorHAnsi" w:hAnsiTheme="minorHAnsi"/>
        </w:rPr>
        <w:br/>
      </w:r>
      <w:r w:rsidRPr="00381483">
        <w:rPr>
          <w:rFonts w:asciiTheme="minorHAnsi" w:hAnsiTheme="minorHAnsi"/>
        </w:rPr>
        <w:t>I kwartału 2018 r.</w:t>
      </w:r>
    </w:p>
    <w:p w:rsidR="005D7D4E" w:rsidRDefault="00381483" w:rsidP="00325F25">
      <w:pPr>
        <w:spacing w:line="360" w:lineRule="auto"/>
        <w:ind w:firstLine="426"/>
        <w:jc w:val="both"/>
        <w:rPr>
          <w:sz w:val="24"/>
          <w:szCs w:val="24"/>
        </w:rPr>
      </w:pPr>
      <w:r w:rsidRPr="00381483">
        <w:rPr>
          <w:b/>
          <w:bCs/>
          <w:sz w:val="24"/>
          <w:szCs w:val="24"/>
        </w:rPr>
        <w:t xml:space="preserve">§ 4. </w:t>
      </w:r>
      <w:r w:rsidRPr="00381483">
        <w:rPr>
          <w:sz w:val="24"/>
          <w:szCs w:val="24"/>
        </w:rPr>
        <w:t>Uchwała podlega publikacji na tablicy ogł</w:t>
      </w:r>
      <w:r>
        <w:rPr>
          <w:sz w:val="24"/>
          <w:szCs w:val="24"/>
        </w:rPr>
        <w:t>oszeń</w:t>
      </w:r>
      <w:r w:rsidRPr="00381483">
        <w:rPr>
          <w:sz w:val="24"/>
          <w:szCs w:val="24"/>
        </w:rPr>
        <w:t xml:space="preserve"> Urzędu Miasta i wchodzi w życie </w:t>
      </w:r>
      <w:r w:rsidR="00325F25">
        <w:rPr>
          <w:sz w:val="24"/>
          <w:szCs w:val="24"/>
        </w:rPr>
        <w:br/>
      </w:r>
      <w:r w:rsidRPr="00381483">
        <w:rPr>
          <w:sz w:val="24"/>
          <w:szCs w:val="24"/>
        </w:rPr>
        <w:t>z dniem podjęcia.</w:t>
      </w:r>
    </w:p>
    <w:p w:rsidR="005D7D4E" w:rsidRPr="005D7D4E" w:rsidRDefault="005D7D4E" w:rsidP="005D7D4E">
      <w:pPr>
        <w:rPr>
          <w:sz w:val="24"/>
          <w:szCs w:val="24"/>
        </w:rPr>
      </w:pPr>
    </w:p>
    <w:p w:rsidR="005D7D4E" w:rsidRPr="005D7D4E" w:rsidRDefault="005D7D4E" w:rsidP="005D7D4E">
      <w:pPr>
        <w:rPr>
          <w:sz w:val="24"/>
          <w:szCs w:val="24"/>
        </w:rPr>
      </w:pPr>
    </w:p>
    <w:p w:rsidR="005D7D4E" w:rsidRPr="005D7D4E" w:rsidRDefault="005D7D4E" w:rsidP="005D7D4E">
      <w:pPr>
        <w:rPr>
          <w:sz w:val="24"/>
          <w:szCs w:val="24"/>
        </w:rPr>
      </w:pPr>
    </w:p>
    <w:p w:rsidR="005D7D4E" w:rsidRPr="005D7D4E" w:rsidRDefault="005D7D4E" w:rsidP="005D7D4E">
      <w:pPr>
        <w:rPr>
          <w:sz w:val="24"/>
          <w:szCs w:val="24"/>
        </w:rPr>
      </w:pPr>
    </w:p>
    <w:p w:rsidR="005D7D4E" w:rsidRPr="005D7D4E" w:rsidRDefault="005D7D4E" w:rsidP="005D7D4E">
      <w:pPr>
        <w:ind w:left="708" w:hanging="708"/>
        <w:jc w:val="both"/>
        <w:rPr>
          <w:i/>
          <w:sz w:val="24"/>
          <w:szCs w:val="24"/>
        </w:rPr>
      </w:pPr>
      <w:r w:rsidRPr="005D7D4E">
        <w:rPr>
          <w:i/>
          <w:sz w:val="24"/>
          <w:szCs w:val="24"/>
        </w:rPr>
        <w:t>Projekt</w:t>
      </w:r>
      <w:r>
        <w:rPr>
          <w:i/>
          <w:sz w:val="24"/>
          <w:szCs w:val="24"/>
        </w:rPr>
        <w:t xml:space="preserve"> uchwały sporządzi</w:t>
      </w:r>
      <w:r w:rsidRPr="005D7D4E">
        <w:rPr>
          <w:i/>
          <w:sz w:val="24"/>
          <w:szCs w:val="24"/>
        </w:rPr>
        <w:t>ł:</w:t>
      </w:r>
    </w:p>
    <w:p w:rsidR="005D7D4E" w:rsidRPr="005D7D4E" w:rsidRDefault="005D7D4E" w:rsidP="005D7D4E">
      <w:pPr>
        <w:ind w:left="708"/>
        <w:jc w:val="both"/>
        <w:rPr>
          <w:i/>
          <w:sz w:val="24"/>
          <w:szCs w:val="24"/>
        </w:rPr>
      </w:pPr>
    </w:p>
    <w:p w:rsidR="005D7D4E" w:rsidRPr="005D7D4E" w:rsidRDefault="005D7D4E" w:rsidP="005D7D4E">
      <w:pPr>
        <w:ind w:left="708" w:hanging="708"/>
        <w:jc w:val="both"/>
        <w:rPr>
          <w:i/>
          <w:sz w:val="24"/>
          <w:szCs w:val="24"/>
        </w:rPr>
      </w:pPr>
      <w:r w:rsidRPr="005D7D4E">
        <w:rPr>
          <w:i/>
          <w:sz w:val="24"/>
          <w:szCs w:val="24"/>
        </w:rPr>
        <w:t>…………………………………………</w:t>
      </w:r>
    </w:p>
    <w:p w:rsidR="005D7D4E" w:rsidRPr="005D7D4E" w:rsidRDefault="005D7D4E" w:rsidP="005D7D4E">
      <w:pPr>
        <w:ind w:left="708" w:hanging="708"/>
        <w:jc w:val="both"/>
        <w:rPr>
          <w:sz w:val="24"/>
          <w:szCs w:val="24"/>
        </w:rPr>
      </w:pPr>
      <w:r w:rsidRPr="005D7D4E">
        <w:rPr>
          <w:i/>
          <w:sz w:val="24"/>
          <w:szCs w:val="24"/>
        </w:rPr>
        <w:t xml:space="preserve">Projekt </w:t>
      </w:r>
      <w:r>
        <w:rPr>
          <w:i/>
          <w:sz w:val="24"/>
          <w:szCs w:val="24"/>
        </w:rPr>
        <w:t xml:space="preserve">uchwały </w:t>
      </w:r>
      <w:r w:rsidRPr="005D7D4E">
        <w:rPr>
          <w:i/>
          <w:sz w:val="24"/>
          <w:szCs w:val="24"/>
        </w:rPr>
        <w:t>zaopiniowano pod względem prawnym:</w:t>
      </w:r>
    </w:p>
    <w:p w:rsidR="005D7D4E" w:rsidRPr="005D7D4E" w:rsidRDefault="005D7D4E" w:rsidP="005D7D4E">
      <w:pPr>
        <w:ind w:firstLine="708"/>
        <w:rPr>
          <w:sz w:val="24"/>
          <w:szCs w:val="24"/>
        </w:rPr>
      </w:pPr>
    </w:p>
    <w:p w:rsidR="006F09CE" w:rsidRPr="005D7D4E" w:rsidRDefault="005D7D4E" w:rsidP="005D7D4E">
      <w:pPr>
        <w:rPr>
          <w:sz w:val="24"/>
          <w:szCs w:val="24"/>
        </w:rPr>
      </w:pPr>
      <w:r w:rsidRPr="005D7D4E">
        <w:rPr>
          <w:sz w:val="24"/>
          <w:szCs w:val="24"/>
        </w:rPr>
        <w:t>…………………………………………</w:t>
      </w:r>
    </w:p>
    <w:sectPr w:rsidR="006F09CE" w:rsidRPr="005D7D4E" w:rsidSect="00BD2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1483"/>
    <w:rsid w:val="000B2FA6"/>
    <w:rsid w:val="00325F25"/>
    <w:rsid w:val="00381483"/>
    <w:rsid w:val="003A6EC7"/>
    <w:rsid w:val="004515C4"/>
    <w:rsid w:val="005D7D4E"/>
    <w:rsid w:val="00733A7A"/>
    <w:rsid w:val="00BD27F4"/>
    <w:rsid w:val="00D1668A"/>
    <w:rsid w:val="00D35BB6"/>
    <w:rsid w:val="00E802FC"/>
    <w:rsid w:val="00F10F57"/>
    <w:rsid w:val="00FE5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27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4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980</Characters>
  <Application>Microsoft Office Word</Application>
  <DocSecurity>0</DocSecurity>
  <Lines>8</Lines>
  <Paragraphs>2</Paragraphs>
  <ScaleCrop>false</ScaleCrop>
  <Company>TOSHIBA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mjabrzyk</dc:creator>
  <cp:lastModifiedBy>Wanda Rybak</cp:lastModifiedBy>
  <cp:revision>2</cp:revision>
  <cp:lastPrinted>2017-01-18T11:35:00Z</cp:lastPrinted>
  <dcterms:created xsi:type="dcterms:W3CDTF">2017-01-18T11:43:00Z</dcterms:created>
  <dcterms:modified xsi:type="dcterms:W3CDTF">2017-01-18T11:43:00Z</dcterms:modified>
</cp:coreProperties>
</file>